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B7B0C" w14:textId="77777777" w:rsidR="00336E1A" w:rsidRPr="00336E1A" w:rsidRDefault="00336E1A" w:rsidP="00336E1A">
      <w:pPr>
        <w:rPr>
          <w:rFonts w:ascii="Poppins" w:eastAsia="Poppins" w:hAnsi="Poppins" w:cs="Poppins"/>
          <w:color w:val="FF0000"/>
          <w:sz w:val="20"/>
          <w:szCs w:val="20"/>
        </w:rPr>
      </w:pPr>
    </w:p>
    <w:p w14:paraId="6EBC5E43" w14:textId="0C908B47" w:rsidR="00336E1A" w:rsidRPr="00AC5D8E" w:rsidRDefault="008921AC" w:rsidP="00336E1A">
      <w:pPr>
        <w:spacing w:line="312" w:lineRule="auto"/>
        <w:jc w:val="right"/>
        <w:rPr>
          <w:rFonts w:ascii="Poppins" w:eastAsia="Poppins" w:hAnsi="Poppins" w:cs="Poppins"/>
          <w:b/>
          <w:sz w:val="20"/>
          <w:szCs w:val="20"/>
        </w:rPr>
      </w:pPr>
      <w:r>
        <w:rPr>
          <w:rFonts w:ascii="Poppins" w:eastAsia="Poppins" w:hAnsi="Poppins" w:cs="Poppins"/>
          <w:b/>
          <w:sz w:val="20"/>
          <w:szCs w:val="20"/>
        </w:rPr>
        <w:t xml:space="preserve">Załącznik nr </w:t>
      </w:r>
      <w:r w:rsidR="00C159BB">
        <w:rPr>
          <w:rFonts w:ascii="Poppins" w:eastAsia="Poppins" w:hAnsi="Poppins" w:cs="Poppins"/>
          <w:b/>
          <w:sz w:val="20"/>
          <w:szCs w:val="20"/>
        </w:rPr>
        <w:t>3</w:t>
      </w:r>
      <w:r w:rsidR="008E5D36">
        <w:rPr>
          <w:rFonts w:ascii="Poppins" w:eastAsia="Poppins" w:hAnsi="Poppins" w:cs="Poppins"/>
          <w:b/>
          <w:sz w:val="20"/>
          <w:szCs w:val="20"/>
        </w:rPr>
        <w:t xml:space="preserve"> </w:t>
      </w:r>
      <w:r w:rsidR="00336E1A" w:rsidRPr="00AC5D8E">
        <w:rPr>
          <w:rFonts w:ascii="Poppins" w:eastAsia="Poppins" w:hAnsi="Poppins" w:cs="Poppins"/>
          <w:b/>
          <w:sz w:val="20"/>
          <w:szCs w:val="20"/>
        </w:rPr>
        <w:t>do za</w:t>
      </w:r>
      <w:r w:rsidR="007620D4">
        <w:rPr>
          <w:rFonts w:ascii="Poppins" w:eastAsia="Poppins" w:hAnsi="Poppins" w:cs="Poppins"/>
          <w:b/>
          <w:sz w:val="20"/>
          <w:szCs w:val="20"/>
        </w:rPr>
        <w:t>pytania ofertowego nr 3</w:t>
      </w:r>
      <w:r w:rsidR="00AC5D8E" w:rsidRPr="00AC5D8E">
        <w:rPr>
          <w:rFonts w:ascii="Poppins" w:eastAsia="Poppins" w:hAnsi="Poppins" w:cs="Poppins"/>
          <w:b/>
          <w:sz w:val="20"/>
          <w:szCs w:val="20"/>
        </w:rPr>
        <w:t>/2025/FEDP</w:t>
      </w:r>
    </w:p>
    <w:p w14:paraId="4B79278D" w14:textId="77777777" w:rsidR="00336E1A" w:rsidRPr="00AC5D8E" w:rsidRDefault="00336E1A" w:rsidP="00336E1A">
      <w:pPr>
        <w:rPr>
          <w:rFonts w:ascii="Poppins" w:eastAsia="Poppins" w:hAnsi="Poppins" w:cs="Poppins"/>
          <w:b/>
          <w:sz w:val="20"/>
          <w:szCs w:val="20"/>
        </w:rPr>
      </w:pPr>
    </w:p>
    <w:p w14:paraId="01EF25C4" w14:textId="77777777" w:rsidR="00336E1A" w:rsidRPr="00AC5D8E" w:rsidRDefault="00336E1A" w:rsidP="00336E1A">
      <w:pPr>
        <w:jc w:val="center"/>
        <w:rPr>
          <w:rFonts w:ascii="Poppins" w:eastAsia="Poppins" w:hAnsi="Poppins" w:cs="Poppins"/>
          <w:b/>
          <w:sz w:val="20"/>
          <w:szCs w:val="20"/>
        </w:rPr>
      </w:pPr>
      <w:r w:rsidRPr="00AC5D8E">
        <w:rPr>
          <w:rFonts w:ascii="Poppins" w:eastAsia="Poppins" w:hAnsi="Poppins" w:cs="Poppins"/>
          <w:b/>
          <w:sz w:val="20"/>
          <w:szCs w:val="20"/>
        </w:rPr>
        <w:t xml:space="preserve"> FORMULARZ OFERTOWY</w:t>
      </w:r>
    </w:p>
    <w:p w14:paraId="4E888600" w14:textId="77777777" w:rsidR="00336E1A" w:rsidRPr="00AC5D8E" w:rsidRDefault="00336E1A" w:rsidP="00336E1A">
      <w:pPr>
        <w:jc w:val="center"/>
        <w:rPr>
          <w:rFonts w:ascii="Poppins" w:eastAsia="Poppins" w:hAnsi="Poppins" w:cs="Poppins"/>
          <w:b/>
          <w:sz w:val="20"/>
          <w:szCs w:val="20"/>
        </w:rPr>
      </w:pPr>
    </w:p>
    <w:p w14:paraId="668997E0" w14:textId="77777777" w:rsidR="00336E1A" w:rsidRPr="00AC5D8E" w:rsidRDefault="00336E1A" w:rsidP="00336E1A">
      <w:pPr>
        <w:rPr>
          <w:rFonts w:ascii="Poppins" w:eastAsia="Poppins" w:hAnsi="Poppins" w:cs="Poppins"/>
          <w:b/>
          <w:sz w:val="20"/>
          <w:szCs w:val="20"/>
        </w:rPr>
      </w:pPr>
      <w:r w:rsidRPr="00AC5D8E">
        <w:rPr>
          <w:rFonts w:ascii="Poppins" w:eastAsia="Poppins" w:hAnsi="Poppins" w:cs="Poppins"/>
          <w:b/>
          <w:sz w:val="20"/>
          <w:szCs w:val="20"/>
        </w:rPr>
        <w:t>DANE WYKONAWCY</w:t>
      </w: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4"/>
        <w:gridCol w:w="6098"/>
      </w:tblGrid>
      <w:tr w:rsidR="00AC5D8E" w:rsidRPr="00AC5D8E" w14:paraId="536DE2A0" w14:textId="77777777" w:rsidTr="00766A1F">
        <w:trPr>
          <w:trHeight w:val="340"/>
          <w:jc w:val="center"/>
        </w:trPr>
        <w:tc>
          <w:tcPr>
            <w:tcW w:w="2964" w:type="dxa"/>
            <w:shd w:val="clear" w:color="auto" w:fill="D9D9D9"/>
            <w:vAlign w:val="center"/>
          </w:tcPr>
          <w:p w14:paraId="4794501B" w14:textId="77777777" w:rsidR="00336E1A" w:rsidRPr="00AC5D8E" w:rsidRDefault="00336E1A" w:rsidP="00766A1F">
            <w:pPr>
              <w:spacing w:before="80" w:after="80"/>
              <w:rPr>
                <w:rFonts w:ascii="Poppins" w:eastAsia="Poppins" w:hAnsi="Poppins" w:cs="Poppins"/>
                <w:b/>
                <w:sz w:val="20"/>
                <w:szCs w:val="20"/>
              </w:rPr>
            </w:pPr>
            <w:r w:rsidRPr="00AC5D8E">
              <w:rPr>
                <w:rFonts w:ascii="Poppins" w:eastAsia="Poppins" w:hAnsi="Poppins" w:cs="Poppins"/>
                <w:b/>
                <w:sz w:val="20"/>
                <w:szCs w:val="20"/>
              </w:rPr>
              <w:t>NAZWA</w:t>
            </w:r>
          </w:p>
        </w:tc>
        <w:tc>
          <w:tcPr>
            <w:tcW w:w="6098" w:type="dxa"/>
            <w:vAlign w:val="center"/>
          </w:tcPr>
          <w:p w14:paraId="1FD1EC95" w14:textId="77777777" w:rsidR="00336E1A" w:rsidRPr="00AC5D8E" w:rsidRDefault="00336E1A" w:rsidP="00766A1F">
            <w:pPr>
              <w:spacing w:before="80" w:after="80"/>
              <w:rPr>
                <w:rFonts w:ascii="Poppins" w:eastAsia="Poppins" w:hAnsi="Poppins" w:cs="Poppins"/>
                <w:sz w:val="20"/>
                <w:szCs w:val="20"/>
              </w:rPr>
            </w:pPr>
          </w:p>
        </w:tc>
      </w:tr>
      <w:tr w:rsidR="00AC5D8E" w:rsidRPr="00AC5D8E" w14:paraId="0A4DD994" w14:textId="77777777" w:rsidTr="00766A1F">
        <w:trPr>
          <w:trHeight w:val="340"/>
          <w:jc w:val="center"/>
        </w:trPr>
        <w:tc>
          <w:tcPr>
            <w:tcW w:w="2964" w:type="dxa"/>
            <w:shd w:val="clear" w:color="auto" w:fill="D9D9D9"/>
            <w:vAlign w:val="center"/>
          </w:tcPr>
          <w:p w14:paraId="399BED71" w14:textId="77777777" w:rsidR="00336E1A" w:rsidRPr="00AC5D8E" w:rsidRDefault="00336E1A" w:rsidP="00766A1F">
            <w:pPr>
              <w:spacing w:before="80" w:after="80"/>
              <w:rPr>
                <w:rFonts w:ascii="Poppins" w:eastAsia="Poppins" w:hAnsi="Poppins" w:cs="Poppins"/>
                <w:b/>
                <w:sz w:val="20"/>
                <w:szCs w:val="20"/>
              </w:rPr>
            </w:pPr>
            <w:r w:rsidRPr="00AC5D8E">
              <w:rPr>
                <w:rFonts w:ascii="Poppins" w:eastAsia="Poppins" w:hAnsi="Poppins" w:cs="Poppins"/>
                <w:b/>
                <w:sz w:val="20"/>
                <w:szCs w:val="20"/>
              </w:rPr>
              <w:t>ADRES</w:t>
            </w:r>
          </w:p>
        </w:tc>
        <w:tc>
          <w:tcPr>
            <w:tcW w:w="6098" w:type="dxa"/>
            <w:vAlign w:val="center"/>
          </w:tcPr>
          <w:p w14:paraId="2DF0CF4F" w14:textId="77777777" w:rsidR="00336E1A" w:rsidRPr="00AC5D8E" w:rsidRDefault="00336E1A" w:rsidP="00766A1F">
            <w:pPr>
              <w:spacing w:before="80" w:after="80"/>
              <w:rPr>
                <w:rFonts w:ascii="Poppins" w:eastAsia="Poppins" w:hAnsi="Poppins" w:cs="Poppins"/>
                <w:sz w:val="20"/>
                <w:szCs w:val="20"/>
              </w:rPr>
            </w:pPr>
          </w:p>
        </w:tc>
      </w:tr>
      <w:tr w:rsidR="00AC5D8E" w:rsidRPr="00AC5D8E" w14:paraId="2F8ED254" w14:textId="77777777" w:rsidTr="00766A1F">
        <w:trPr>
          <w:trHeight w:val="340"/>
          <w:jc w:val="center"/>
        </w:trPr>
        <w:tc>
          <w:tcPr>
            <w:tcW w:w="2964" w:type="dxa"/>
            <w:shd w:val="clear" w:color="auto" w:fill="D9D9D9"/>
            <w:vAlign w:val="center"/>
          </w:tcPr>
          <w:p w14:paraId="67A0A801" w14:textId="77777777" w:rsidR="00336E1A" w:rsidRPr="00AC5D8E" w:rsidRDefault="00336E1A" w:rsidP="00766A1F">
            <w:pPr>
              <w:spacing w:before="80" w:after="80"/>
              <w:rPr>
                <w:rFonts w:ascii="Poppins" w:eastAsia="Poppins" w:hAnsi="Poppins" w:cs="Poppins"/>
                <w:b/>
                <w:sz w:val="20"/>
                <w:szCs w:val="20"/>
              </w:rPr>
            </w:pPr>
            <w:r w:rsidRPr="00AC5D8E">
              <w:rPr>
                <w:rFonts w:ascii="Poppins" w:eastAsia="Poppins" w:hAnsi="Poppins" w:cs="Poppins"/>
                <w:b/>
                <w:sz w:val="20"/>
                <w:szCs w:val="20"/>
              </w:rPr>
              <w:t>NIP</w:t>
            </w:r>
          </w:p>
        </w:tc>
        <w:tc>
          <w:tcPr>
            <w:tcW w:w="6098" w:type="dxa"/>
            <w:vAlign w:val="center"/>
          </w:tcPr>
          <w:p w14:paraId="195A12C5" w14:textId="77777777" w:rsidR="00336E1A" w:rsidRPr="00AC5D8E" w:rsidRDefault="00336E1A" w:rsidP="00766A1F">
            <w:pPr>
              <w:spacing w:before="80" w:after="80"/>
              <w:rPr>
                <w:rFonts w:ascii="Poppins" w:eastAsia="Poppins" w:hAnsi="Poppins" w:cs="Poppins"/>
                <w:sz w:val="20"/>
                <w:szCs w:val="20"/>
              </w:rPr>
            </w:pPr>
          </w:p>
        </w:tc>
      </w:tr>
      <w:tr w:rsidR="00AC5D8E" w:rsidRPr="00AC5D8E" w14:paraId="33388C2E" w14:textId="77777777" w:rsidTr="00766A1F">
        <w:trPr>
          <w:trHeight w:val="340"/>
          <w:jc w:val="center"/>
        </w:trPr>
        <w:tc>
          <w:tcPr>
            <w:tcW w:w="2964" w:type="dxa"/>
            <w:shd w:val="clear" w:color="auto" w:fill="D9D9D9"/>
            <w:vAlign w:val="center"/>
          </w:tcPr>
          <w:p w14:paraId="1527B44A" w14:textId="77777777" w:rsidR="00336E1A" w:rsidRPr="00AC5D8E" w:rsidRDefault="00336E1A" w:rsidP="00766A1F">
            <w:pPr>
              <w:spacing w:before="80" w:after="80"/>
              <w:rPr>
                <w:rFonts w:ascii="Poppins" w:eastAsia="Poppins" w:hAnsi="Poppins" w:cs="Poppins"/>
                <w:b/>
                <w:sz w:val="20"/>
                <w:szCs w:val="20"/>
              </w:rPr>
            </w:pPr>
            <w:r w:rsidRPr="00AC5D8E">
              <w:rPr>
                <w:rFonts w:ascii="Poppins" w:eastAsia="Poppins" w:hAnsi="Poppins" w:cs="Poppins"/>
                <w:b/>
                <w:sz w:val="20"/>
                <w:szCs w:val="20"/>
              </w:rPr>
              <w:t>OSOBA DO KONTAKTU</w:t>
            </w:r>
          </w:p>
        </w:tc>
        <w:tc>
          <w:tcPr>
            <w:tcW w:w="6098" w:type="dxa"/>
            <w:vAlign w:val="center"/>
          </w:tcPr>
          <w:p w14:paraId="2F3C3135" w14:textId="77777777" w:rsidR="00336E1A" w:rsidRPr="00AC5D8E" w:rsidRDefault="00336E1A" w:rsidP="00766A1F">
            <w:pPr>
              <w:spacing w:before="80" w:after="80"/>
              <w:rPr>
                <w:rFonts w:ascii="Poppins" w:eastAsia="Poppins" w:hAnsi="Poppins" w:cs="Poppins"/>
                <w:sz w:val="20"/>
                <w:szCs w:val="20"/>
              </w:rPr>
            </w:pPr>
          </w:p>
        </w:tc>
      </w:tr>
      <w:tr w:rsidR="00AC5D8E" w:rsidRPr="00AC5D8E" w14:paraId="7C7D23D3" w14:textId="77777777" w:rsidTr="00766A1F">
        <w:trPr>
          <w:trHeight w:val="340"/>
          <w:jc w:val="center"/>
        </w:trPr>
        <w:tc>
          <w:tcPr>
            <w:tcW w:w="2964" w:type="dxa"/>
            <w:shd w:val="clear" w:color="auto" w:fill="D9D9D9"/>
            <w:vAlign w:val="center"/>
          </w:tcPr>
          <w:p w14:paraId="1B6696F5" w14:textId="77777777" w:rsidR="00336E1A" w:rsidRPr="00AC5D8E" w:rsidRDefault="00336E1A" w:rsidP="00766A1F">
            <w:pPr>
              <w:spacing w:before="80" w:after="80"/>
              <w:rPr>
                <w:rFonts w:ascii="Poppins" w:eastAsia="Poppins" w:hAnsi="Poppins" w:cs="Poppins"/>
                <w:b/>
                <w:sz w:val="20"/>
                <w:szCs w:val="20"/>
              </w:rPr>
            </w:pPr>
            <w:r w:rsidRPr="00AC5D8E">
              <w:rPr>
                <w:rFonts w:ascii="Poppins" w:eastAsia="Poppins" w:hAnsi="Poppins" w:cs="Poppins"/>
                <w:b/>
                <w:sz w:val="20"/>
                <w:szCs w:val="20"/>
              </w:rPr>
              <w:t>NUMER TELEFONU</w:t>
            </w:r>
          </w:p>
        </w:tc>
        <w:tc>
          <w:tcPr>
            <w:tcW w:w="6098" w:type="dxa"/>
            <w:vAlign w:val="center"/>
          </w:tcPr>
          <w:p w14:paraId="49B9EB1A" w14:textId="77777777" w:rsidR="00336E1A" w:rsidRPr="00AC5D8E" w:rsidRDefault="00336E1A" w:rsidP="00766A1F">
            <w:pPr>
              <w:spacing w:before="80" w:after="80"/>
              <w:rPr>
                <w:rFonts w:ascii="Poppins" w:eastAsia="Poppins" w:hAnsi="Poppins" w:cs="Poppins"/>
                <w:sz w:val="20"/>
                <w:szCs w:val="20"/>
              </w:rPr>
            </w:pPr>
          </w:p>
        </w:tc>
      </w:tr>
      <w:tr w:rsidR="00AC5D8E" w:rsidRPr="00AC5D8E" w14:paraId="5A820A08" w14:textId="77777777" w:rsidTr="00766A1F">
        <w:trPr>
          <w:trHeight w:val="340"/>
          <w:jc w:val="center"/>
        </w:trPr>
        <w:tc>
          <w:tcPr>
            <w:tcW w:w="2964" w:type="dxa"/>
            <w:shd w:val="clear" w:color="auto" w:fill="D9D9D9"/>
            <w:vAlign w:val="center"/>
          </w:tcPr>
          <w:p w14:paraId="67D45E9F" w14:textId="77777777" w:rsidR="00336E1A" w:rsidRPr="00AC5D8E" w:rsidRDefault="00336E1A" w:rsidP="00766A1F">
            <w:pPr>
              <w:spacing w:before="80" w:after="80"/>
              <w:rPr>
                <w:rFonts w:ascii="Poppins" w:eastAsia="Poppins" w:hAnsi="Poppins" w:cs="Poppins"/>
                <w:b/>
                <w:sz w:val="20"/>
                <w:szCs w:val="20"/>
              </w:rPr>
            </w:pPr>
            <w:r w:rsidRPr="00AC5D8E">
              <w:rPr>
                <w:rFonts w:ascii="Poppins" w:eastAsia="Poppins" w:hAnsi="Poppins" w:cs="Poppins"/>
                <w:b/>
                <w:sz w:val="20"/>
                <w:szCs w:val="20"/>
              </w:rPr>
              <w:t>ADRES E-MAIL</w:t>
            </w:r>
          </w:p>
        </w:tc>
        <w:tc>
          <w:tcPr>
            <w:tcW w:w="6098" w:type="dxa"/>
            <w:vAlign w:val="center"/>
          </w:tcPr>
          <w:p w14:paraId="593ED519" w14:textId="77777777" w:rsidR="00336E1A" w:rsidRPr="00AC5D8E" w:rsidRDefault="00336E1A" w:rsidP="00766A1F">
            <w:pPr>
              <w:spacing w:before="80" w:after="80"/>
              <w:rPr>
                <w:rFonts w:ascii="Poppins" w:eastAsia="Poppins" w:hAnsi="Poppins" w:cs="Poppins"/>
                <w:sz w:val="20"/>
                <w:szCs w:val="20"/>
              </w:rPr>
            </w:pPr>
          </w:p>
        </w:tc>
      </w:tr>
    </w:tbl>
    <w:p w14:paraId="49C7A89A" w14:textId="77777777" w:rsidR="00336E1A" w:rsidRPr="00336E1A" w:rsidRDefault="00336E1A" w:rsidP="00336E1A">
      <w:pPr>
        <w:jc w:val="both"/>
        <w:rPr>
          <w:rFonts w:ascii="Poppins" w:eastAsia="Poppins" w:hAnsi="Poppins" w:cs="Poppins"/>
          <w:color w:val="FF0000"/>
          <w:sz w:val="20"/>
          <w:szCs w:val="20"/>
        </w:rPr>
      </w:pPr>
    </w:p>
    <w:p w14:paraId="0B9BF1AB" w14:textId="77777777" w:rsidR="00336E1A" w:rsidRPr="00336E1A" w:rsidRDefault="00336E1A" w:rsidP="00336E1A">
      <w:pPr>
        <w:jc w:val="both"/>
        <w:rPr>
          <w:rFonts w:ascii="Poppins" w:eastAsia="Poppins" w:hAnsi="Poppins" w:cs="Poppins"/>
          <w:color w:val="FF0000"/>
          <w:sz w:val="20"/>
          <w:szCs w:val="20"/>
        </w:rPr>
      </w:pPr>
    </w:p>
    <w:p w14:paraId="7892D8CD" w14:textId="0F65D32E" w:rsidR="00336E1A" w:rsidRPr="00AC5D8E" w:rsidRDefault="00336E1A" w:rsidP="00336E1A">
      <w:pPr>
        <w:jc w:val="both"/>
        <w:rPr>
          <w:rFonts w:ascii="Poppins" w:eastAsia="Poppins" w:hAnsi="Poppins" w:cs="Poppins"/>
          <w:sz w:val="20"/>
          <w:szCs w:val="20"/>
        </w:rPr>
      </w:pPr>
      <w:r w:rsidRPr="00AC5D8E">
        <w:rPr>
          <w:rFonts w:ascii="Poppins" w:eastAsia="Poppins" w:hAnsi="Poppins" w:cs="Poppins"/>
          <w:sz w:val="20"/>
          <w:szCs w:val="20"/>
        </w:rPr>
        <w:t xml:space="preserve">W odpowiedzi na </w:t>
      </w:r>
      <w:r w:rsidR="007620D4">
        <w:rPr>
          <w:rFonts w:ascii="Poppins" w:eastAsia="Poppins" w:hAnsi="Poppins" w:cs="Poppins"/>
          <w:sz w:val="20"/>
          <w:szCs w:val="20"/>
        </w:rPr>
        <w:t>zapytanie ofertowe nr 3</w:t>
      </w:r>
      <w:r w:rsidR="00AC5D8E" w:rsidRPr="00AC5D8E">
        <w:rPr>
          <w:rFonts w:ascii="Poppins" w:eastAsia="Poppins" w:hAnsi="Poppins" w:cs="Poppins"/>
          <w:sz w:val="20"/>
          <w:szCs w:val="20"/>
        </w:rPr>
        <w:t>/2025/FEDP</w:t>
      </w:r>
      <w:r w:rsidR="007620D4">
        <w:rPr>
          <w:rFonts w:ascii="Poppins" w:eastAsia="Poppins" w:hAnsi="Poppins" w:cs="Poppins"/>
          <w:sz w:val="20"/>
          <w:szCs w:val="20"/>
        </w:rPr>
        <w:t xml:space="preserve"> na dostawę i montaż mebli i urządzeń</w:t>
      </w:r>
      <w:r w:rsidR="008921AC">
        <w:rPr>
          <w:rFonts w:ascii="Poppins" w:eastAsia="Poppins" w:hAnsi="Poppins" w:cs="Poppins"/>
          <w:sz w:val="20"/>
          <w:szCs w:val="20"/>
        </w:rPr>
        <w:t xml:space="preserve"> </w:t>
      </w:r>
      <w:r w:rsidR="007620D4">
        <w:rPr>
          <w:rFonts w:ascii="Poppins" w:eastAsia="Poppins" w:hAnsi="Poppins" w:cs="Poppins"/>
          <w:sz w:val="20"/>
          <w:szCs w:val="20"/>
        </w:rPr>
        <w:t>w lokalu</w:t>
      </w:r>
      <w:r w:rsidR="008921AC">
        <w:rPr>
          <w:rFonts w:ascii="Poppins" w:eastAsia="Poppins" w:hAnsi="Poppins" w:cs="Poppins"/>
          <w:sz w:val="20"/>
          <w:szCs w:val="20"/>
        </w:rPr>
        <w:t xml:space="preserve"> przy </w:t>
      </w:r>
      <w:r w:rsidR="00AC5D8E" w:rsidRPr="00AC5D8E">
        <w:rPr>
          <w:rFonts w:ascii="Poppins" w:eastAsia="Poppins" w:hAnsi="Poppins" w:cs="Poppins"/>
          <w:sz w:val="20"/>
          <w:szCs w:val="20"/>
        </w:rPr>
        <w:t>ul. Warszawskiej 27A</w:t>
      </w:r>
      <w:r w:rsidR="007620D4">
        <w:rPr>
          <w:rFonts w:ascii="Poppins" w:eastAsia="Poppins" w:hAnsi="Poppins" w:cs="Poppins"/>
          <w:sz w:val="20"/>
          <w:szCs w:val="20"/>
        </w:rPr>
        <w:t xml:space="preserve"> w Białymstoku oferuję</w:t>
      </w:r>
      <w:r w:rsidRPr="00AC5D8E">
        <w:rPr>
          <w:rFonts w:ascii="Poppins" w:eastAsia="Poppins" w:hAnsi="Poppins" w:cs="Poppins"/>
          <w:sz w:val="20"/>
          <w:szCs w:val="20"/>
        </w:rPr>
        <w:t>/</w:t>
      </w:r>
      <w:proofErr w:type="spellStart"/>
      <w:r w:rsidR="007620D4">
        <w:rPr>
          <w:rFonts w:ascii="Poppins" w:eastAsia="Poppins" w:hAnsi="Poppins" w:cs="Poppins"/>
          <w:sz w:val="20"/>
          <w:szCs w:val="20"/>
        </w:rPr>
        <w:t>emy</w:t>
      </w:r>
      <w:proofErr w:type="spellEnd"/>
      <w:r w:rsidR="007620D4">
        <w:rPr>
          <w:rFonts w:ascii="Poppins" w:eastAsia="Poppins" w:hAnsi="Poppins" w:cs="Poppins"/>
          <w:sz w:val="20"/>
          <w:szCs w:val="20"/>
        </w:rPr>
        <w:t xml:space="preserve"> realizację następujących części zamówienia i składam/y następującą</w:t>
      </w:r>
      <w:r w:rsidRPr="00AC5D8E">
        <w:rPr>
          <w:rFonts w:ascii="Poppins" w:eastAsia="Poppins" w:hAnsi="Poppins" w:cs="Poppins"/>
          <w:sz w:val="20"/>
          <w:szCs w:val="20"/>
        </w:rPr>
        <w:t xml:space="preserve"> ofertę:</w:t>
      </w:r>
    </w:p>
    <w:p w14:paraId="34942CB4" w14:textId="77777777" w:rsidR="00336E1A" w:rsidRPr="00AC5D8E" w:rsidRDefault="00336E1A" w:rsidP="00336E1A">
      <w:pPr>
        <w:jc w:val="both"/>
        <w:rPr>
          <w:rFonts w:ascii="Poppins" w:eastAsia="Poppins" w:hAnsi="Poppins" w:cs="Poppins"/>
          <w:i/>
          <w:sz w:val="20"/>
          <w:szCs w:val="20"/>
        </w:rPr>
      </w:pPr>
    </w:p>
    <w:p w14:paraId="02893488" w14:textId="77777777" w:rsidR="007620D4" w:rsidRDefault="007620D4" w:rsidP="007620D4">
      <w:pPr>
        <w:jc w:val="both"/>
        <w:rPr>
          <w:rFonts w:ascii="Poppins" w:eastAsia="Poppins" w:hAnsi="Poppins" w:cs="Poppins"/>
          <w:i/>
          <w:sz w:val="20"/>
          <w:szCs w:val="20"/>
        </w:rPr>
      </w:pPr>
      <w:r w:rsidRPr="00AC5D8E">
        <w:rPr>
          <w:rFonts w:ascii="Poppins" w:eastAsia="Poppins" w:hAnsi="Poppins" w:cs="Poppins"/>
          <w:i/>
          <w:sz w:val="20"/>
          <w:szCs w:val="20"/>
        </w:rPr>
        <w:t xml:space="preserve">Wszelkie </w:t>
      </w:r>
      <w:r>
        <w:rPr>
          <w:rFonts w:ascii="Poppins" w:eastAsia="Poppins" w:hAnsi="Poppins" w:cs="Poppins"/>
          <w:i/>
          <w:sz w:val="20"/>
          <w:szCs w:val="20"/>
        </w:rPr>
        <w:t xml:space="preserve">koszty i opłaty, jakie powstaną w związku z realizację zamówienia oraz warunkami i wymaganiami stawianymi przez Zamawiającego należy uwzględnić </w:t>
      </w:r>
      <w:r>
        <w:rPr>
          <w:rFonts w:ascii="Poppins" w:eastAsia="Poppins" w:hAnsi="Poppins" w:cs="Poppins"/>
          <w:i/>
          <w:sz w:val="20"/>
          <w:szCs w:val="20"/>
        </w:rPr>
        <w:br/>
        <w:t>w poniższej wycenie.</w:t>
      </w:r>
      <w:r w:rsidRPr="00AC5D8E">
        <w:rPr>
          <w:rFonts w:ascii="Poppins" w:eastAsia="Poppins" w:hAnsi="Poppins" w:cs="Poppins"/>
          <w:i/>
          <w:sz w:val="20"/>
          <w:szCs w:val="20"/>
        </w:rPr>
        <w:t xml:space="preserve"> </w:t>
      </w:r>
    </w:p>
    <w:p w14:paraId="64B0ECE4" w14:textId="77777777" w:rsidR="007620D4" w:rsidRPr="00AC5D8E" w:rsidRDefault="007620D4" w:rsidP="007620D4">
      <w:pPr>
        <w:jc w:val="both"/>
        <w:rPr>
          <w:rFonts w:ascii="Poppins" w:eastAsia="Poppins" w:hAnsi="Poppins" w:cs="Poppins"/>
          <w:i/>
          <w:sz w:val="20"/>
          <w:szCs w:val="20"/>
        </w:rPr>
      </w:pPr>
      <w:r>
        <w:rPr>
          <w:rFonts w:ascii="Poppins" w:eastAsia="Poppins" w:hAnsi="Poppins" w:cs="Poppins"/>
          <w:i/>
          <w:sz w:val="20"/>
          <w:szCs w:val="20"/>
        </w:rPr>
        <w:t xml:space="preserve">Podana cena, powinna być ceną ostateczną. Wszelkie upusty i rabaty powinny być </w:t>
      </w:r>
      <w:r>
        <w:rPr>
          <w:rFonts w:ascii="Poppins" w:eastAsia="Poppins" w:hAnsi="Poppins" w:cs="Poppins"/>
          <w:i/>
          <w:sz w:val="20"/>
          <w:szCs w:val="20"/>
        </w:rPr>
        <w:br/>
        <w:t>od razu ujęte w cenie.</w:t>
      </w:r>
      <w:r>
        <w:rPr>
          <w:rStyle w:val="Odwoanieprzypisudolnego"/>
          <w:rFonts w:ascii="Poppins" w:eastAsia="Poppins" w:hAnsi="Poppins" w:cs="Poppins"/>
          <w:i/>
        </w:rPr>
        <w:footnoteReference w:id="1"/>
      </w:r>
    </w:p>
    <w:p w14:paraId="63A3513D" w14:textId="77777777" w:rsidR="00336E1A" w:rsidRPr="00336E1A" w:rsidRDefault="00336E1A" w:rsidP="00336E1A">
      <w:pPr>
        <w:jc w:val="both"/>
        <w:rPr>
          <w:rFonts w:ascii="Poppins" w:eastAsia="Poppins" w:hAnsi="Poppins" w:cs="Poppins"/>
          <w:color w:val="FF0000"/>
          <w:sz w:val="20"/>
          <w:szCs w:val="20"/>
        </w:rPr>
      </w:pPr>
    </w:p>
    <w:tbl>
      <w:tblPr>
        <w:tblW w:w="942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3"/>
        <w:gridCol w:w="1062"/>
        <w:gridCol w:w="1461"/>
        <w:gridCol w:w="425"/>
        <w:gridCol w:w="1701"/>
        <w:gridCol w:w="9"/>
        <w:gridCol w:w="175"/>
        <w:gridCol w:w="1517"/>
        <w:gridCol w:w="369"/>
        <w:gridCol w:w="1877"/>
        <w:gridCol w:w="9"/>
      </w:tblGrid>
      <w:tr w:rsidR="007620D4" w:rsidRPr="00AC5D8E" w14:paraId="6613F809" w14:textId="77777777" w:rsidTr="007620D4">
        <w:trPr>
          <w:gridAfter w:val="1"/>
          <w:wAfter w:w="9" w:type="dxa"/>
          <w:trHeight w:val="1136"/>
        </w:trPr>
        <w:tc>
          <w:tcPr>
            <w:tcW w:w="82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259D3DE" w14:textId="77777777" w:rsidR="007620D4" w:rsidRPr="00AC5D8E" w:rsidRDefault="007620D4" w:rsidP="002113BB">
            <w:pPr>
              <w:jc w:val="center"/>
              <w:rPr>
                <w:rFonts w:ascii="Poppins" w:eastAsia="Poppins" w:hAnsi="Poppins" w:cs="Poppins"/>
                <w:b/>
                <w:sz w:val="20"/>
                <w:szCs w:val="20"/>
              </w:rPr>
            </w:pPr>
            <w:r w:rsidRPr="00AC5D8E">
              <w:rPr>
                <w:rFonts w:ascii="Poppins" w:eastAsia="Poppins" w:hAnsi="Poppins" w:cs="Poppins"/>
                <w:b/>
                <w:sz w:val="20"/>
                <w:szCs w:val="20"/>
              </w:rPr>
              <w:t>Lp.</w:t>
            </w:r>
          </w:p>
        </w:tc>
        <w:tc>
          <w:tcPr>
            <w:tcW w:w="252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B21D885" w14:textId="77777777" w:rsidR="007620D4" w:rsidRPr="00AC5D8E" w:rsidRDefault="007620D4" w:rsidP="002113BB">
            <w:pPr>
              <w:ind w:left="83"/>
              <w:jc w:val="center"/>
              <w:rPr>
                <w:rFonts w:ascii="Poppins" w:eastAsia="Poppins" w:hAnsi="Poppins" w:cs="Poppins"/>
                <w:b/>
                <w:sz w:val="20"/>
                <w:szCs w:val="20"/>
              </w:rPr>
            </w:pPr>
            <w:r w:rsidRPr="00AC5D8E">
              <w:rPr>
                <w:rFonts w:ascii="Poppins" w:eastAsia="Poppins" w:hAnsi="Poppins" w:cs="Poppins"/>
                <w:b/>
                <w:sz w:val="20"/>
                <w:szCs w:val="20"/>
              </w:rPr>
              <w:t>NAZWA PRZEDMIOTU ZAMÓWIENIA</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C7C3D3C" w14:textId="77777777" w:rsidR="007620D4" w:rsidRPr="00AC5D8E" w:rsidRDefault="007620D4" w:rsidP="002113BB">
            <w:pPr>
              <w:jc w:val="center"/>
              <w:rPr>
                <w:rFonts w:ascii="Poppins" w:eastAsia="Poppins" w:hAnsi="Poppins" w:cs="Poppins"/>
                <w:b/>
                <w:sz w:val="20"/>
                <w:szCs w:val="20"/>
              </w:rPr>
            </w:pPr>
            <w:r w:rsidRPr="00AC5D8E">
              <w:rPr>
                <w:rFonts w:ascii="Poppins" w:eastAsia="Poppins" w:hAnsi="Poppins" w:cs="Poppins"/>
                <w:b/>
                <w:sz w:val="20"/>
                <w:szCs w:val="20"/>
              </w:rPr>
              <w:t xml:space="preserve">Wartość netto </w:t>
            </w:r>
            <w:r w:rsidRPr="00AC5D8E">
              <w:rPr>
                <w:rFonts w:ascii="Poppins" w:eastAsia="Poppins" w:hAnsi="Poppins" w:cs="Poppins"/>
                <w:b/>
                <w:sz w:val="20"/>
                <w:szCs w:val="20"/>
              </w:rPr>
              <w:br/>
            </w:r>
            <w:r w:rsidRPr="00AC5D8E">
              <w:rPr>
                <w:rFonts w:ascii="Poppins" w:eastAsia="Poppins" w:hAnsi="Poppins" w:cs="Poppins"/>
                <w:sz w:val="20"/>
                <w:szCs w:val="20"/>
              </w:rPr>
              <w:t>[PLN]</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545F53F" w14:textId="77777777" w:rsidR="007620D4" w:rsidRPr="00AC5D8E" w:rsidRDefault="007620D4" w:rsidP="002113BB">
            <w:pPr>
              <w:jc w:val="center"/>
              <w:rPr>
                <w:rFonts w:ascii="Poppins" w:eastAsia="Poppins" w:hAnsi="Poppins" w:cs="Poppins"/>
                <w:b/>
                <w:sz w:val="20"/>
                <w:szCs w:val="20"/>
              </w:rPr>
            </w:pPr>
            <w:r w:rsidRPr="00AC5D8E">
              <w:rPr>
                <w:rFonts w:ascii="Poppins" w:eastAsia="Poppins" w:hAnsi="Poppins" w:cs="Poppins"/>
                <w:b/>
                <w:sz w:val="20"/>
                <w:szCs w:val="20"/>
              </w:rPr>
              <w:t xml:space="preserve">Wartość podatku VAT </w:t>
            </w:r>
          </w:p>
          <w:p w14:paraId="77DE528B" w14:textId="77777777" w:rsidR="007620D4" w:rsidRPr="00AC5D8E" w:rsidRDefault="007620D4" w:rsidP="002113BB">
            <w:pPr>
              <w:jc w:val="center"/>
              <w:rPr>
                <w:rFonts w:ascii="Poppins" w:eastAsia="Poppins" w:hAnsi="Poppins" w:cs="Poppins"/>
                <w:b/>
                <w:sz w:val="20"/>
                <w:szCs w:val="20"/>
              </w:rPr>
            </w:pPr>
            <w:r w:rsidRPr="00AC5D8E">
              <w:rPr>
                <w:rFonts w:ascii="Poppins" w:eastAsia="Poppins" w:hAnsi="Poppins" w:cs="Poppins"/>
                <w:sz w:val="20"/>
                <w:szCs w:val="20"/>
              </w:rPr>
              <w:t>[PLN]</w:t>
            </w:r>
          </w:p>
        </w:tc>
        <w:tc>
          <w:tcPr>
            <w:tcW w:w="2246"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711847A" w14:textId="77777777" w:rsidR="007620D4" w:rsidRPr="00AC5D8E" w:rsidRDefault="007620D4" w:rsidP="002113BB">
            <w:pPr>
              <w:jc w:val="center"/>
              <w:rPr>
                <w:rFonts w:ascii="Poppins" w:eastAsia="Poppins" w:hAnsi="Poppins" w:cs="Poppins"/>
                <w:b/>
                <w:sz w:val="20"/>
                <w:szCs w:val="20"/>
              </w:rPr>
            </w:pPr>
            <w:r w:rsidRPr="00AC5D8E">
              <w:rPr>
                <w:rFonts w:ascii="Poppins" w:eastAsia="Poppins" w:hAnsi="Poppins" w:cs="Poppins"/>
                <w:b/>
                <w:sz w:val="20"/>
                <w:szCs w:val="20"/>
              </w:rPr>
              <w:t xml:space="preserve">Wartość brutto </w:t>
            </w:r>
            <w:r w:rsidRPr="00AC5D8E">
              <w:rPr>
                <w:rFonts w:ascii="Poppins" w:eastAsia="Poppins" w:hAnsi="Poppins" w:cs="Poppins"/>
                <w:b/>
                <w:sz w:val="20"/>
                <w:szCs w:val="20"/>
              </w:rPr>
              <w:br/>
            </w:r>
            <w:r w:rsidRPr="00AC5D8E">
              <w:rPr>
                <w:rFonts w:ascii="Poppins" w:eastAsia="Poppins" w:hAnsi="Poppins" w:cs="Poppins"/>
                <w:sz w:val="20"/>
                <w:szCs w:val="20"/>
              </w:rPr>
              <w:t>[PLN]</w:t>
            </w:r>
          </w:p>
        </w:tc>
      </w:tr>
      <w:tr w:rsidR="007620D4" w:rsidRPr="00AC5D8E" w14:paraId="3B0E97F1" w14:textId="77777777" w:rsidTr="007620D4">
        <w:trPr>
          <w:gridAfter w:val="1"/>
          <w:wAfter w:w="9" w:type="dxa"/>
          <w:trHeight w:val="397"/>
        </w:trPr>
        <w:tc>
          <w:tcPr>
            <w:tcW w:w="823" w:type="dxa"/>
            <w:tcBorders>
              <w:top w:val="single" w:sz="4" w:space="0" w:color="000000"/>
              <w:left w:val="single" w:sz="4" w:space="0" w:color="000000"/>
              <w:bottom w:val="single" w:sz="4" w:space="0" w:color="000000"/>
              <w:right w:val="single" w:sz="4" w:space="0" w:color="000000"/>
            </w:tcBorders>
            <w:vAlign w:val="center"/>
          </w:tcPr>
          <w:p w14:paraId="271F688F" w14:textId="77777777" w:rsidR="007620D4" w:rsidRPr="00AC5D8E" w:rsidRDefault="007620D4" w:rsidP="002113BB">
            <w:pPr>
              <w:jc w:val="center"/>
              <w:rPr>
                <w:rFonts w:ascii="Poppins" w:eastAsia="Poppins" w:hAnsi="Poppins" w:cs="Poppins"/>
                <w:sz w:val="20"/>
                <w:szCs w:val="20"/>
              </w:rPr>
            </w:pPr>
            <w:r>
              <w:rPr>
                <w:rFonts w:ascii="Poppins" w:eastAsia="Poppins" w:hAnsi="Poppins" w:cs="Poppins"/>
                <w:sz w:val="20"/>
                <w:szCs w:val="20"/>
              </w:rPr>
              <w:t xml:space="preserve">Część </w:t>
            </w:r>
            <w:r w:rsidRPr="00AC5D8E">
              <w:rPr>
                <w:rFonts w:ascii="Poppins" w:eastAsia="Poppins" w:hAnsi="Poppins" w:cs="Poppins"/>
                <w:sz w:val="20"/>
                <w:szCs w:val="20"/>
              </w:rPr>
              <w:t>I.</w:t>
            </w:r>
          </w:p>
        </w:tc>
        <w:tc>
          <w:tcPr>
            <w:tcW w:w="2523" w:type="dxa"/>
            <w:gridSpan w:val="2"/>
            <w:tcBorders>
              <w:top w:val="single" w:sz="4" w:space="0" w:color="000000"/>
              <w:left w:val="single" w:sz="4" w:space="0" w:color="000000"/>
              <w:bottom w:val="single" w:sz="4" w:space="0" w:color="000000"/>
              <w:right w:val="single" w:sz="4" w:space="0" w:color="000000"/>
            </w:tcBorders>
            <w:vAlign w:val="center"/>
          </w:tcPr>
          <w:p w14:paraId="7AFAF004" w14:textId="6C9C5337" w:rsidR="007620D4" w:rsidRPr="00AC5D8E" w:rsidRDefault="007620D4" w:rsidP="007620D4">
            <w:pPr>
              <w:ind w:left="80"/>
              <w:rPr>
                <w:rFonts w:ascii="Poppins" w:eastAsia="Poppins" w:hAnsi="Poppins" w:cs="Poppins"/>
                <w:sz w:val="20"/>
                <w:szCs w:val="20"/>
              </w:rPr>
            </w:pPr>
            <w:r>
              <w:rPr>
                <w:rFonts w:ascii="Poppins" w:eastAsia="Poppins" w:hAnsi="Poppins" w:cs="Poppins"/>
                <w:sz w:val="20"/>
                <w:szCs w:val="20"/>
              </w:rPr>
              <w:t>Dostawa i montaż zabudowy meblowej</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07D6C0E5" w14:textId="77777777" w:rsidR="007620D4" w:rsidRPr="00AC5D8E" w:rsidRDefault="007620D4" w:rsidP="002113BB">
            <w:pPr>
              <w:jc w:val="right"/>
              <w:rPr>
                <w:rFonts w:ascii="Poppins" w:eastAsia="Poppins" w:hAnsi="Poppins" w:cs="Poppins"/>
                <w:sz w:val="20"/>
                <w:szCs w:val="20"/>
              </w:rPr>
            </w:pPr>
          </w:p>
        </w:tc>
        <w:tc>
          <w:tcPr>
            <w:tcW w:w="1701" w:type="dxa"/>
            <w:gridSpan w:val="3"/>
            <w:tcBorders>
              <w:top w:val="single" w:sz="4" w:space="0" w:color="000000"/>
              <w:left w:val="single" w:sz="4" w:space="0" w:color="000000"/>
              <w:bottom w:val="single" w:sz="4" w:space="0" w:color="000000"/>
              <w:right w:val="single" w:sz="4" w:space="0" w:color="000000"/>
            </w:tcBorders>
            <w:vAlign w:val="center"/>
          </w:tcPr>
          <w:p w14:paraId="54B2B2FC" w14:textId="77777777" w:rsidR="007620D4" w:rsidRPr="00AC5D8E" w:rsidRDefault="007620D4" w:rsidP="002113BB">
            <w:pPr>
              <w:jc w:val="right"/>
              <w:rPr>
                <w:rFonts w:ascii="Poppins" w:eastAsia="Poppins" w:hAnsi="Poppins" w:cs="Poppins"/>
                <w:sz w:val="20"/>
                <w:szCs w:val="20"/>
              </w:rPr>
            </w:pPr>
          </w:p>
        </w:tc>
        <w:tc>
          <w:tcPr>
            <w:tcW w:w="2246" w:type="dxa"/>
            <w:gridSpan w:val="2"/>
            <w:tcBorders>
              <w:top w:val="single" w:sz="4" w:space="0" w:color="000000"/>
              <w:left w:val="single" w:sz="4" w:space="0" w:color="000000"/>
              <w:bottom w:val="single" w:sz="4" w:space="0" w:color="000000"/>
              <w:right w:val="single" w:sz="4" w:space="0" w:color="000000"/>
            </w:tcBorders>
            <w:vAlign w:val="center"/>
          </w:tcPr>
          <w:p w14:paraId="66894450" w14:textId="77777777" w:rsidR="007620D4" w:rsidRPr="00AC5D8E" w:rsidRDefault="007620D4" w:rsidP="002113BB">
            <w:pPr>
              <w:jc w:val="right"/>
              <w:rPr>
                <w:rFonts w:ascii="Poppins" w:eastAsia="Poppins" w:hAnsi="Poppins" w:cs="Poppins"/>
                <w:sz w:val="20"/>
                <w:szCs w:val="20"/>
              </w:rPr>
            </w:pPr>
          </w:p>
        </w:tc>
      </w:tr>
      <w:tr w:rsidR="007620D4" w:rsidRPr="00AC5D8E" w14:paraId="2737E3AE" w14:textId="77777777" w:rsidTr="007620D4">
        <w:trPr>
          <w:trHeight w:val="397"/>
        </w:trPr>
        <w:tc>
          <w:tcPr>
            <w:tcW w:w="9428" w:type="dxa"/>
            <w:gridSpan w:val="11"/>
            <w:tcBorders>
              <w:top w:val="single" w:sz="4" w:space="0" w:color="000000"/>
              <w:left w:val="single" w:sz="4" w:space="0" w:color="000000"/>
              <w:bottom w:val="single" w:sz="4" w:space="0" w:color="000000"/>
              <w:right w:val="single" w:sz="4" w:space="0" w:color="000000"/>
            </w:tcBorders>
            <w:vAlign w:val="center"/>
          </w:tcPr>
          <w:p w14:paraId="39E7BB16" w14:textId="77777777" w:rsidR="007620D4" w:rsidRPr="00AC5D8E" w:rsidRDefault="007620D4" w:rsidP="002113BB">
            <w:pPr>
              <w:ind w:left="10"/>
              <w:rPr>
                <w:rFonts w:ascii="Poppins" w:eastAsia="Poppins" w:hAnsi="Poppins" w:cs="Poppins"/>
                <w:sz w:val="20"/>
                <w:szCs w:val="20"/>
              </w:rPr>
            </w:pPr>
          </w:p>
          <w:p w14:paraId="0A012039" w14:textId="77777777" w:rsidR="007620D4" w:rsidRPr="00AC5D8E" w:rsidRDefault="007620D4" w:rsidP="002113BB">
            <w:pPr>
              <w:ind w:left="10"/>
              <w:rPr>
                <w:rFonts w:ascii="Poppins" w:eastAsia="Poppins" w:hAnsi="Poppins" w:cs="Poppins"/>
                <w:sz w:val="20"/>
                <w:szCs w:val="20"/>
              </w:rPr>
            </w:pPr>
            <w:r w:rsidRPr="00AC5D8E">
              <w:rPr>
                <w:rFonts w:ascii="Poppins" w:eastAsia="Poppins" w:hAnsi="Poppins" w:cs="Poppins"/>
                <w:sz w:val="20"/>
                <w:szCs w:val="20"/>
              </w:rPr>
              <w:t>Wartość netto: ...................................... słownie: .........................................................................................................</w:t>
            </w:r>
          </w:p>
          <w:p w14:paraId="683DED64" w14:textId="77777777" w:rsidR="007620D4" w:rsidRPr="00AC5D8E" w:rsidRDefault="007620D4" w:rsidP="002113BB">
            <w:pPr>
              <w:rPr>
                <w:rFonts w:ascii="Poppins" w:eastAsia="Poppins" w:hAnsi="Poppins" w:cs="Poppins"/>
                <w:sz w:val="20"/>
                <w:szCs w:val="20"/>
              </w:rPr>
            </w:pPr>
            <w:r w:rsidRPr="00AC5D8E">
              <w:rPr>
                <w:rFonts w:ascii="Poppins" w:eastAsia="Poppins" w:hAnsi="Poppins" w:cs="Poppins"/>
                <w:sz w:val="20"/>
                <w:szCs w:val="20"/>
              </w:rPr>
              <w:t>Wartość podatku VAT: ......................... słownie: ........................................................................................................</w:t>
            </w:r>
          </w:p>
          <w:p w14:paraId="2AC9087F" w14:textId="77777777" w:rsidR="007620D4" w:rsidRPr="00AC5D8E" w:rsidRDefault="007620D4" w:rsidP="002113BB">
            <w:pPr>
              <w:ind w:left="10"/>
              <w:rPr>
                <w:rFonts w:ascii="Poppins" w:eastAsia="Poppins" w:hAnsi="Poppins" w:cs="Poppins"/>
                <w:sz w:val="20"/>
                <w:szCs w:val="20"/>
              </w:rPr>
            </w:pPr>
            <w:r w:rsidRPr="00AC5D8E">
              <w:rPr>
                <w:rFonts w:ascii="Poppins" w:eastAsia="Poppins" w:hAnsi="Poppins" w:cs="Poppins"/>
                <w:sz w:val="20"/>
                <w:szCs w:val="20"/>
              </w:rPr>
              <w:t>Wartość brutto: ...................................... słownie: ........................................................................................................</w:t>
            </w:r>
          </w:p>
          <w:p w14:paraId="7D57AA94" w14:textId="77777777" w:rsidR="007620D4" w:rsidRPr="00AC5D8E" w:rsidRDefault="007620D4" w:rsidP="002113BB">
            <w:pPr>
              <w:ind w:left="10"/>
              <w:rPr>
                <w:rFonts w:ascii="Poppins" w:eastAsia="Poppins" w:hAnsi="Poppins" w:cs="Poppins"/>
                <w:sz w:val="20"/>
                <w:szCs w:val="20"/>
              </w:rPr>
            </w:pPr>
          </w:p>
        </w:tc>
      </w:tr>
      <w:tr w:rsidR="007620D4" w:rsidRPr="00AC5D8E" w14:paraId="2E36210B" w14:textId="77777777" w:rsidTr="007620D4">
        <w:trPr>
          <w:gridAfter w:val="1"/>
          <w:wAfter w:w="9" w:type="dxa"/>
          <w:trHeight w:val="397"/>
        </w:trPr>
        <w:tc>
          <w:tcPr>
            <w:tcW w:w="823" w:type="dxa"/>
            <w:tcBorders>
              <w:top w:val="single" w:sz="4" w:space="0" w:color="000000"/>
              <w:left w:val="single" w:sz="4" w:space="0" w:color="000000"/>
              <w:bottom w:val="single" w:sz="4" w:space="0" w:color="000000"/>
              <w:right w:val="single" w:sz="4" w:space="0" w:color="000000"/>
            </w:tcBorders>
            <w:vAlign w:val="center"/>
          </w:tcPr>
          <w:p w14:paraId="2626640D" w14:textId="77777777" w:rsidR="007620D4" w:rsidRPr="00AC5D8E" w:rsidRDefault="007620D4" w:rsidP="002113BB">
            <w:pPr>
              <w:jc w:val="center"/>
              <w:rPr>
                <w:rFonts w:ascii="Poppins" w:eastAsia="Poppins" w:hAnsi="Poppins" w:cs="Poppins"/>
                <w:sz w:val="20"/>
                <w:szCs w:val="20"/>
              </w:rPr>
            </w:pPr>
            <w:r>
              <w:rPr>
                <w:rFonts w:ascii="Poppins" w:eastAsia="Poppins" w:hAnsi="Poppins" w:cs="Poppins"/>
                <w:sz w:val="20"/>
                <w:szCs w:val="20"/>
              </w:rPr>
              <w:t xml:space="preserve">Część </w:t>
            </w:r>
            <w:r w:rsidRPr="00AC5D8E">
              <w:rPr>
                <w:rFonts w:ascii="Poppins" w:eastAsia="Poppins" w:hAnsi="Poppins" w:cs="Poppins"/>
                <w:sz w:val="20"/>
                <w:szCs w:val="20"/>
              </w:rPr>
              <w:t>II.</w:t>
            </w:r>
          </w:p>
        </w:tc>
        <w:tc>
          <w:tcPr>
            <w:tcW w:w="2523" w:type="dxa"/>
            <w:gridSpan w:val="2"/>
            <w:tcBorders>
              <w:top w:val="single" w:sz="4" w:space="0" w:color="000000"/>
              <w:left w:val="single" w:sz="4" w:space="0" w:color="000000"/>
              <w:bottom w:val="single" w:sz="4" w:space="0" w:color="000000"/>
              <w:right w:val="single" w:sz="4" w:space="0" w:color="000000"/>
            </w:tcBorders>
            <w:vAlign w:val="center"/>
          </w:tcPr>
          <w:p w14:paraId="29D91865" w14:textId="3C9CD646" w:rsidR="007620D4" w:rsidRPr="00AC5D8E" w:rsidRDefault="00D54ED9" w:rsidP="00D54ED9">
            <w:pPr>
              <w:ind w:left="80"/>
              <w:rPr>
                <w:rFonts w:ascii="Poppins" w:eastAsia="Poppins" w:hAnsi="Poppins" w:cs="Poppins"/>
                <w:sz w:val="20"/>
                <w:szCs w:val="20"/>
              </w:rPr>
            </w:pPr>
            <w:r>
              <w:rPr>
                <w:rFonts w:ascii="Poppins" w:eastAsia="Poppins" w:hAnsi="Poppins" w:cs="Poppins"/>
                <w:sz w:val="20"/>
                <w:szCs w:val="20"/>
              </w:rPr>
              <w:t xml:space="preserve">Dostawa i montaż zabudowy stalowej </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0889B416" w14:textId="77777777" w:rsidR="007620D4" w:rsidRPr="00AC5D8E" w:rsidRDefault="007620D4" w:rsidP="002113BB">
            <w:pPr>
              <w:jc w:val="right"/>
              <w:rPr>
                <w:rFonts w:ascii="Poppins" w:eastAsia="Poppins" w:hAnsi="Poppins" w:cs="Poppins"/>
                <w:sz w:val="20"/>
                <w:szCs w:val="20"/>
              </w:rPr>
            </w:pPr>
          </w:p>
        </w:tc>
        <w:tc>
          <w:tcPr>
            <w:tcW w:w="1701" w:type="dxa"/>
            <w:gridSpan w:val="3"/>
            <w:tcBorders>
              <w:top w:val="single" w:sz="4" w:space="0" w:color="000000"/>
              <w:left w:val="single" w:sz="4" w:space="0" w:color="000000"/>
              <w:bottom w:val="single" w:sz="4" w:space="0" w:color="000000"/>
              <w:right w:val="single" w:sz="4" w:space="0" w:color="000000"/>
            </w:tcBorders>
            <w:vAlign w:val="center"/>
          </w:tcPr>
          <w:p w14:paraId="25CE57DB" w14:textId="77777777" w:rsidR="007620D4" w:rsidRPr="00AC5D8E" w:rsidRDefault="007620D4" w:rsidP="002113BB">
            <w:pPr>
              <w:jc w:val="right"/>
              <w:rPr>
                <w:rFonts w:ascii="Poppins" w:eastAsia="Poppins" w:hAnsi="Poppins" w:cs="Poppins"/>
                <w:sz w:val="20"/>
                <w:szCs w:val="20"/>
              </w:rPr>
            </w:pPr>
          </w:p>
        </w:tc>
        <w:tc>
          <w:tcPr>
            <w:tcW w:w="2246" w:type="dxa"/>
            <w:gridSpan w:val="2"/>
            <w:tcBorders>
              <w:top w:val="single" w:sz="4" w:space="0" w:color="000000"/>
              <w:left w:val="single" w:sz="4" w:space="0" w:color="000000"/>
              <w:bottom w:val="single" w:sz="4" w:space="0" w:color="000000"/>
              <w:right w:val="single" w:sz="4" w:space="0" w:color="000000"/>
            </w:tcBorders>
            <w:vAlign w:val="center"/>
          </w:tcPr>
          <w:p w14:paraId="780D384F" w14:textId="77777777" w:rsidR="007620D4" w:rsidRPr="00AC5D8E" w:rsidRDefault="007620D4" w:rsidP="002113BB">
            <w:pPr>
              <w:jc w:val="right"/>
              <w:rPr>
                <w:rFonts w:ascii="Poppins" w:eastAsia="Poppins" w:hAnsi="Poppins" w:cs="Poppins"/>
                <w:sz w:val="20"/>
                <w:szCs w:val="20"/>
              </w:rPr>
            </w:pPr>
          </w:p>
        </w:tc>
      </w:tr>
      <w:tr w:rsidR="007620D4" w:rsidRPr="00AC5D8E" w14:paraId="3AE90057" w14:textId="77777777" w:rsidTr="007620D4">
        <w:trPr>
          <w:trHeight w:val="397"/>
        </w:trPr>
        <w:tc>
          <w:tcPr>
            <w:tcW w:w="9428" w:type="dxa"/>
            <w:gridSpan w:val="11"/>
            <w:tcBorders>
              <w:top w:val="single" w:sz="4" w:space="0" w:color="000000"/>
              <w:left w:val="single" w:sz="4" w:space="0" w:color="000000"/>
              <w:bottom w:val="single" w:sz="4" w:space="0" w:color="000000"/>
              <w:right w:val="single" w:sz="4" w:space="0" w:color="000000"/>
            </w:tcBorders>
            <w:vAlign w:val="center"/>
          </w:tcPr>
          <w:p w14:paraId="6D9E5DAA" w14:textId="77777777" w:rsidR="007620D4" w:rsidRPr="00AC5D8E" w:rsidRDefault="007620D4" w:rsidP="002113BB">
            <w:pPr>
              <w:ind w:left="10"/>
              <w:rPr>
                <w:rFonts w:ascii="Poppins" w:eastAsia="Poppins" w:hAnsi="Poppins" w:cs="Poppins"/>
                <w:sz w:val="20"/>
                <w:szCs w:val="20"/>
              </w:rPr>
            </w:pPr>
          </w:p>
          <w:p w14:paraId="6F7C2536" w14:textId="77777777" w:rsidR="007620D4" w:rsidRPr="00AC5D8E" w:rsidRDefault="007620D4" w:rsidP="002113BB">
            <w:pPr>
              <w:ind w:left="10"/>
              <w:rPr>
                <w:rFonts w:ascii="Poppins" w:eastAsia="Poppins" w:hAnsi="Poppins" w:cs="Poppins"/>
                <w:sz w:val="20"/>
                <w:szCs w:val="20"/>
              </w:rPr>
            </w:pPr>
            <w:r w:rsidRPr="00AC5D8E">
              <w:rPr>
                <w:rFonts w:ascii="Poppins" w:eastAsia="Poppins" w:hAnsi="Poppins" w:cs="Poppins"/>
                <w:sz w:val="20"/>
                <w:szCs w:val="20"/>
              </w:rPr>
              <w:t>Wartość netto: ...................................... słownie: .........................................................................................................</w:t>
            </w:r>
          </w:p>
          <w:p w14:paraId="08AC7C89" w14:textId="77777777" w:rsidR="007620D4" w:rsidRPr="00AC5D8E" w:rsidRDefault="007620D4" w:rsidP="002113BB">
            <w:pPr>
              <w:rPr>
                <w:rFonts w:ascii="Poppins" w:eastAsia="Poppins" w:hAnsi="Poppins" w:cs="Poppins"/>
                <w:sz w:val="20"/>
                <w:szCs w:val="20"/>
              </w:rPr>
            </w:pPr>
            <w:r w:rsidRPr="00AC5D8E">
              <w:rPr>
                <w:rFonts w:ascii="Poppins" w:eastAsia="Poppins" w:hAnsi="Poppins" w:cs="Poppins"/>
                <w:sz w:val="20"/>
                <w:szCs w:val="20"/>
              </w:rPr>
              <w:lastRenderedPageBreak/>
              <w:t>Wartość podatku VAT: ......................... słownie: ........................................................................................................</w:t>
            </w:r>
          </w:p>
          <w:p w14:paraId="5C32473E" w14:textId="77777777" w:rsidR="007620D4" w:rsidRPr="00AC5D8E" w:rsidRDefault="007620D4" w:rsidP="002113BB">
            <w:pPr>
              <w:ind w:left="10"/>
              <w:rPr>
                <w:rFonts w:ascii="Poppins" w:eastAsia="Poppins" w:hAnsi="Poppins" w:cs="Poppins"/>
                <w:sz w:val="20"/>
                <w:szCs w:val="20"/>
              </w:rPr>
            </w:pPr>
            <w:r w:rsidRPr="00AC5D8E">
              <w:rPr>
                <w:rFonts w:ascii="Poppins" w:eastAsia="Poppins" w:hAnsi="Poppins" w:cs="Poppins"/>
                <w:sz w:val="20"/>
                <w:szCs w:val="20"/>
              </w:rPr>
              <w:t>Wartość brutto: ...................................... słownie: ........................................................................................................</w:t>
            </w:r>
          </w:p>
          <w:p w14:paraId="0FE40D90" w14:textId="77777777" w:rsidR="007620D4" w:rsidRPr="00AC5D8E" w:rsidRDefault="007620D4" w:rsidP="002113BB">
            <w:pPr>
              <w:ind w:left="10"/>
              <w:rPr>
                <w:rFonts w:ascii="Poppins" w:eastAsia="Poppins" w:hAnsi="Poppins" w:cs="Poppins"/>
                <w:sz w:val="20"/>
                <w:szCs w:val="20"/>
              </w:rPr>
            </w:pPr>
          </w:p>
        </w:tc>
      </w:tr>
      <w:tr w:rsidR="007620D4" w:rsidRPr="00AC5D8E" w14:paraId="769576F1" w14:textId="77777777" w:rsidTr="008A7AD1">
        <w:trPr>
          <w:trHeight w:val="397"/>
        </w:trPr>
        <w:tc>
          <w:tcPr>
            <w:tcW w:w="1885" w:type="dxa"/>
            <w:gridSpan w:val="2"/>
            <w:tcBorders>
              <w:top w:val="single" w:sz="4" w:space="0" w:color="000000"/>
              <w:left w:val="single" w:sz="4" w:space="0" w:color="000000"/>
              <w:bottom w:val="single" w:sz="4" w:space="0" w:color="000000"/>
              <w:right w:val="single" w:sz="4" w:space="0" w:color="000000"/>
            </w:tcBorders>
            <w:vAlign w:val="center"/>
          </w:tcPr>
          <w:p w14:paraId="6D895971" w14:textId="2C046915" w:rsidR="007620D4" w:rsidRPr="00AC5D8E" w:rsidRDefault="007620D4" w:rsidP="007620D4">
            <w:pPr>
              <w:ind w:left="10"/>
              <w:rPr>
                <w:rFonts w:ascii="Poppins" w:eastAsia="Poppins" w:hAnsi="Poppins" w:cs="Poppins"/>
                <w:sz w:val="20"/>
                <w:szCs w:val="20"/>
              </w:rPr>
            </w:pPr>
            <w:r>
              <w:rPr>
                <w:rFonts w:ascii="Poppins" w:eastAsia="Poppins" w:hAnsi="Poppins" w:cs="Poppins"/>
                <w:sz w:val="20"/>
                <w:szCs w:val="20"/>
              </w:rPr>
              <w:lastRenderedPageBreak/>
              <w:t>Część II</w:t>
            </w:r>
            <w:r w:rsidRPr="00AC5D8E">
              <w:rPr>
                <w:rFonts w:ascii="Poppins" w:eastAsia="Poppins" w:hAnsi="Poppins" w:cs="Poppins"/>
                <w:sz w:val="20"/>
                <w:szCs w:val="20"/>
              </w:rPr>
              <w:t>I.</w:t>
            </w:r>
          </w:p>
        </w:tc>
        <w:tc>
          <w:tcPr>
            <w:tcW w:w="1886" w:type="dxa"/>
            <w:gridSpan w:val="2"/>
            <w:tcBorders>
              <w:top w:val="single" w:sz="4" w:space="0" w:color="000000"/>
              <w:left w:val="single" w:sz="4" w:space="0" w:color="000000"/>
              <w:bottom w:val="single" w:sz="4" w:space="0" w:color="000000"/>
              <w:right w:val="single" w:sz="4" w:space="0" w:color="000000"/>
            </w:tcBorders>
            <w:vAlign w:val="center"/>
          </w:tcPr>
          <w:p w14:paraId="493927C8" w14:textId="6A0F0CAD" w:rsidR="007620D4" w:rsidRPr="00AC5D8E" w:rsidRDefault="00D54ED9" w:rsidP="00D54ED9">
            <w:pPr>
              <w:ind w:left="10"/>
              <w:rPr>
                <w:rFonts w:ascii="Poppins" w:eastAsia="Poppins" w:hAnsi="Poppins" w:cs="Poppins"/>
                <w:sz w:val="20"/>
                <w:szCs w:val="20"/>
              </w:rPr>
            </w:pPr>
            <w:r>
              <w:rPr>
                <w:rFonts w:ascii="Poppins" w:eastAsia="Poppins" w:hAnsi="Poppins" w:cs="Poppins"/>
                <w:sz w:val="20"/>
                <w:szCs w:val="20"/>
              </w:rPr>
              <w:t>Dostawa i montaż mebli wolnostojących</w:t>
            </w:r>
            <w:r w:rsidRPr="00AC5D8E">
              <w:rPr>
                <w:rFonts w:ascii="Poppins" w:eastAsia="Poppins" w:hAnsi="Poppins" w:cs="Poppins"/>
                <w:sz w:val="20"/>
                <w:szCs w:val="20"/>
              </w:rPr>
              <w:t xml:space="preserve"> </w:t>
            </w:r>
          </w:p>
        </w:tc>
        <w:tc>
          <w:tcPr>
            <w:tcW w:w="1885" w:type="dxa"/>
            <w:gridSpan w:val="3"/>
            <w:tcBorders>
              <w:top w:val="single" w:sz="4" w:space="0" w:color="000000"/>
              <w:left w:val="single" w:sz="4" w:space="0" w:color="000000"/>
              <w:bottom w:val="single" w:sz="4" w:space="0" w:color="000000"/>
              <w:right w:val="single" w:sz="4" w:space="0" w:color="000000"/>
            </w:tcBorders>
            <w:vAlign w:val="center"/>
          </w:tcPr>
          <w:p w14:paraId="30B7F481" w14:textId="77777777" w:rsidR="007620D4" w:rsidRPr="00AC5D8E" w:rsidRDefault="007620D4" w:rsidP="007620D4">
            <w:pPr>
              <w:ind w:left="10"/>
              <w:rPr>
                <w:rFonts w:ascii="Poppins" w:eastAsia="Poppins" w:hAnsi="Poppins" w:cs="Poppins"/>
                <w:sz w:val="20"/>
                <w:szCs w:val="20"/>
              </w:rPr>
            </w:pPr>
          </w:p>
        </w:tc>
        <w:tc>
          <w:tcPr>
            <w:tcW w:w="1886" w:type="dxa"/>
            <w:gridSpan w:val="2"/>
            <w:tcBorders>
              <w:top w:val="single" w:sz="4" w:space="0" w:color="000000"/>
              <w:left w:val="single" w:sz="4" w:space="0" w:color="000000"/>
              <w:bottom w:val="single" w:sz="4" w:space="0" w:color="000000"/>
              <w:right w:val="single" w:sz="4" w:space="0" w:color="000000"/>
            </w:tcBorders>
            <w:vAlign w:val="center"/>
          </w:tcPr>
          <w:p w14:paraId="1C2BD255" w14:textId="77777777" w:rsidR="007620D4" w:rsidRPr="00AC5D8E" w:rsidRDefault="007620D4" w:rsidP="007620D4">
            <w:pPr>
              <w:ind w:left="10"/>
              <w:rPr>
                <w:rFonts w:ascii="Poppins" w:eastAsia="Poppins" w:hAnsi="Poppins" w:cs="Poppins"/>
                <w:sz w:val="20"/>
                <w:szCs w:val="20"/>
              </w:rPr>
            </w:pPr>
          </w:p>
        </w:tc>
        <w:tc>
          <w:tcPr>
            <w:tcW w:w="1886" w:type="dxa"/>
            <w:gridSpan w:val="2"/>
            <w:tcBorders>
              <w:top w:val="single" w:sz="4" w:space="0" w:color="000000"/>
              <w:left w:val="single" w:sz="4" w:space="0" w:color="000000"/>
              <w:bottom w:val="single" w:sz="4" w:space="0" w:color="000000"/>
              <w:right w:val="single" w:sz="4" w:space="0" w:color="000000"/>
            </w:tcBorders>
            <w:vAlign w:val="center"/>
          </w:tcPr>
          <w:p w14:paraId="215C8CE2" w14:textId="76F9F06C" w:rsidR="007620D4" w:rsidRPr="00AC5D8E" w:rsidRDefault="007620D4" w:rsidP="007620D4">
            <w:pPr>
              <w:ind w:left="10"/>
              <w:rPr>
                <w:rFonts w:ascii="Poppins" w:eastAsia="Poppins" w:hAnsi="Poppins" w:cs="Poppins"/>
                <w:sz w:val="20"/>
                <w:szCs w:val="20"/>
              </w:rPr>
            </w:pPr>
          </w:p>
        </w:tc>
      </w:tr>
      <w:tr w:rsidR="007620D4" w:rsidRPr="00AC5D8E" w14:paraId="40DB8E7C" w14:textId="77777777" w:rsidTr="00892F47">
        <w:trPr>
          <w:trHeight w:val="397"/>
        </w:trPr>
        <w:tc>
          <w:tcPr>
            <w:tcW w:w="9428" w:type="dxa"/>
            <w:gridSpan w:val="11"/>
            <w:tcBorders>
              <w:top w:val="single" w:sz="4" w:space="0" w:color="000000"/>
              <w:left w:val="single" w:sz="4" w:space="0" w:color="000000"/>
              <w:bottom w:val="single" w:sz="4" w:space="0" w:color="000000"/>
              <w:right w:val="single" w:sz="4" w:space="0" w:color="000000"/>
            </w:tcBorders>
            <w:vAlign w:val="center"/>
          </w:tcPr>
          <w:p w14:paraId="2CA3A32B" w14:textId="77777777" w:rsidR="007620D4" w:rsidRPr="00AC5D8E" w:rsidRDefault="007620D4" w:rsidP="007620D4">
            <w:pPr>
              <w:ind w:left="10"/>
              <w:rPr>
                <w:rFonts w:ascii="Poppins" w:eastAsia="Poppins" w:hAnsi="Poppins" w:cs="Poppins"/>
                <w:sz w:val="20"/>
                <w:szCs w:val="20"/>
              </w:rPr>
            </w:pPr>
          </w:p>
          <w:p w14:paraId="1CB779D9" w14:textId="77777777" w:rsidR="007620D4" w:rsidRPr="00AC5D8E" w:rsidRDefault="007620D4" w:rsidP="007620D4">
            <w:pPr>
              <w:ind w:left="10"/>
              <w:rPr>
                <w:rFonts w:ascii="Poppins" w:eastAsia="Poppins" w:hAnsi="Poppins" w:cs="Poppins"/>
                <w:sz w:val="20"/>
                <w:szCs w:val="20"/>
              </w:rPr>
            </w:pPr>
            <w:r w:rsidRPr="00AC5D8E">
              <w:rPr>
                <w:rFonts w:ascii="Poppins" w:eastAsia="Poppins" w:hAnsi="Poppins" w:cs="Poppins"/>
                <w:sz w:val="20"/>
                <w:szCs w:val="20"/>
              </w:rPr>
              <w:t>Wartość netto: ...................................... słownie: .........................................................................................................</w:t>
            </w:r>
          </w:p>
          <w:p w14:paraId="45CA2969" w14:textId="77777777" w:rsidR="007620D4" w:rsidRPr="00AC5D8E" w:rsidRDefault="007620D4" w:rsidP="007620D4">
            <w:pPr>
              <w:rPr>
                <w:rFonts w:ascii="Poppins" w:eastAsia="Poppins" w:hAnsi="Poppins" w:cs="Poppins"/>
                <w:sz w:val="20"/>
                <w:szCs w:val="20"/>
              </w:rPr>
            </w:pPr>
            <w:r w:rsidRPr="00AC5D8E">
              <w:rPr>
                <w:rFonts w:ascii="Poppins" w:eastAsia="Poppins" w:hAnsi="Poppins" w:cs="Poppins"/>
                <w:sz w:val="20"/>
                <w:szCs w:val="20"/>
              </w:rPr>
              <w:t>Wartość podatku VAT: ......................... słownie: ........................................................................................................</w:t>
            </w:r>
          </w:p>
          <w:p w14:paraId="77A38818" w14:textId="77777777" w:rsidR="007620D4" w:rsidRPr="00AC5D8E" w:rsidRDefault="007620D4" w:rsidP="007620D4">
            <w:pPr>
              <w:ind w:left="10"/>
              <w:rPr>
                <w:rFonts w:ascii="Poppins" w:eastAsia="Poppins" w:hAnsi="Poppins" w:cs="Poppins"/>
                <w:sz w:val="20"/>
                <w:szCs w:val="20"/>
              </w:rPr>
            </w:pPr>
            <w:r w:rsidRPr="00AC5D8E">
              <w:rPr>
                <w:rFonts w:ascii="Poppins" w:eastAsia="Poppins" w:hAnsi="Poppins" w:cs="Poppins"/>
                <w:sz w:val="20"/>
                <w:szCs w:val="20"/>
              </w:rPr>
              <w:t>Wartość brutto: ...................................... słownie: ........................................................................................................</w:t>
            </w:r>
          </w:p>
          <w:p w14:paraId="5F00E845" w14:textId="653D333E" w:rsidR="007620D4" w:rsidRPr="00AC5D8E" w:rsidRDefault="007620D4" w:rsidP="007620D4">
            <w:pPr>
              <w:ind w:left="10"/>
              <w:rPr>
                <w:rFonts w:ascii="Poppins" w:eastAsia="Poppins" w:hAnsi="Poppins" w:cs="Poppins"/>
                <w:sz w:val="20"/>
                <w:szCs w:val="20"/>
              </w:rPr>
            </w:pPr>
          </w:p>
        </w:tc>
      </w:tr>
      <w:tr w:rsidR="007620D4" w:rsidRPr="00AC5D8E" w14:paraId="16B8E38B" w14:textId="77777777" w:rsidTr="00C451CF">
        <w:trPr>
          <w:trHeight w:val="397"/>
        </w:trPr>
        <w:tc>
          <w:tcPr>
            <w:tcW w:w="1885" w:type="dxa"/>
            <w:gridSpan w:val="2"/>
            <w:tcBorders>
              <w:top w:val="single" w:sz="4" w:space="0" w:color="000000"/>
              <w:left w:val="single" w:sz="4" w:space="0" w:color="000000"/>
              <w:bottom w:val="single" w:sz="4" w:space="0" w:color="000000"/>
              <w:right w:val="single" w:sz="4" w:space="0" w:color="000000"/>
            </w:tcBorders>
            <w:vAlign w:val="center"/>
          </w:tcPr>
          <w:p w14:paraId="3F4D949D" w14:textId="3F7FBE02" w:rsidR="007620D4" w:rsidRPr="00AC5D8E" w:rsidRDefault="007620D4" w:rsidP="007620D4">
            <w:pPr>
              <w:ind w:left="10"/>
              <w:rPr>
                <w:rFonts w:ascii="Poppins" w:eastAsia="Poppins" w:hAnsi="Poppins" w:cs="Poppins"/>
                <w:sz w:val="20"/>
                <w:szCs w:val="20"/>
              </w:rPr>
            </w:pPr>
            <w:r>
              <w:rPr>
                <w:rFonts w:ascii="Poppins" w:eastAsia="Poppins" w:hAnsi="Poppins" w:cs="Poppins"/>
                <w:sz w:val="20"/>
                <w:szCs w:val="20"/>
              </w:rPr>
              <w:t>Część IV.</w:t>
            </w:r>
          </w:p>
        </w:tc>
        <w:tc>
          <w:tcPr>
            <w:tcW w:w="1886" w:type="dxa"/>
            <w:gridSpan w:val="2"/>
            <w:tcBorders>
              <w:top w:val="single" w:sz="4" w:space="0" w:color="000000"/>
              <w:left w:val="single" w:sz="4" w:space="0" w:color="000000"/>
              <w:bottom w:val="single" w:sz="4" w:space="0" w:color="000000"/>
              <w:right w:val="single" w:sz="4" w:space="0" w:color="000000"/>
            </w:tcBorders>
            <w:vAlign w:val="center"/>
          </w:tcPr>
          <w:p w14:paraId="1E4B14B1" w14:textId="222FBF54" w:rsidR="007620D4" w:rsidRPr="00AC5D8E" w:rsidRDefault="00CC0BB7" w:rsidP="007620D4">
            <w:pPr>
              <w:ind w:left="10"/>
              <w:rPr>
                <w:rFonts w:ascii="Poppins" w:eastAsia="Poppins" w:hAnsi="Poppins" w:cs="Poppins"/>
                <w:sz w:val="20"/>
                <w:szCs w:val="20"/>
              </w:rPr>
            </w:pPr>
            <w:r>
              <w:rPr>
                <w:rFonts w:ascii="Poppins" w:eastAsia="Poppins" w:hAnsi="Poppins" w:cs="Poppins"/>
                <w:sz w:val="20"/>
                <w:szCs w:val="20"/>
              </w:rPr>
              <w:t xml:space="preserve">Dostawa </w:t>
            </w:r>
            <w:r w:rsidR="00D54ED9">
              <w:rPr>
                <w:rFonts w:ascii="Poppins" w:eastAsia="Poppins" w:hAnsi="Poppins" w:cs="Poppins"/>
                <w:sz w:val="20"/>
                <w:szCs w:val="20"/>
              </w:rPr>
              <w:t>witryny chłodniczej</w:t>
            </w:r>
          </w:p>
        </w:tc>
        <w:tc>
          <w:tcPr>
            <w:tcW w:w="1885" w:type="dxa"/>
            <w:gridSpan w:val="3"/>
            <w:tcBorders>
              <w:top w:val="single" w:sz="4" w:space="0" w:color="000000"/>
              <w:left w:val="single" w:sz="4" w:space="0" w:color="000000"/>
              <w:bottom w:val="single" w:sz="4" w:space="0" w:color="000000"/>
              <w:right w:val="single" w:sz="4" w:space="0" w:color="000000"/>
            </w:tcBorders>
            <w:vAlign w:val="center"/>
          </w:tcPr>
          <w:p w14:paraId="416592FB" w14:textId="77777777" w:rsidR="007620D4" w:rsidRPr="00AC5D8E" w:rsidRDefault="007620D4" w:rsidP="007620D4">
            <w:pPr>
              <w:ind w:left="10"/>
              <w:rPr>
                <w:rFonts w:ascii="Poppins" w:eastAsia="Poppins" w:hAnsi="Poppins" w:cs="Poppins"/>
                <w:sz w:val="20"/>
                <w:szCs w:val="20"/>
              </w:rPr>
            </w:pPr>
            <w:bookmarkStart w:id="0" w:name="_GoBack"/>
            <w:bookmarkEnd w:id="0"/>
          </w:p>
        </w:tc>
        <w:tc>
          <w:tcPr>
            <w:tcW w:w="1886" w:type="dxa"/>
            <w:gridSpan w:val="2"/>
            <w:tcBorders>
              <w:top w:val="single" w:sz="4" w:space="0" w:color="000000"/>
              <w:left w:val="single" w:sz="4" w:space="0" w:color="000000"/>
              <w:bottom w:val="single" w:sz="4" w:space="0" w:color="000000"/>
              <w:right w:val="single" w:sz="4" w:space="0" w:color="000000"/>
            </w:tcBorders>
            <w:vAlign w:val="center"/>
          </w:tcPr>
          <w:p w14:paraId="70C4885D" w14:textId="77777777" w:rsidR="007620D4" w:rsidRPr="00AC5D8E" w:rsidRDefault="007620D4" w:rsidP="007620D4">
            <w:pPr>
              <w:ind w:left="10"/>
              <w:rPr>
                <w:rFonts w:ascii="Poppins" w:eastAsia="Poppins" w:hAnsi="Poppins" w:cs="Poppins"/>
                <w:sz w:val="20"/>
                <w:szCs w:val="20"/>
              </w:rPr>
            </w:pPr>
          </w:p>
        </w:tc>
        <w:tc>
          <w:tcPr>
            <w:tcW w:w="1886" w:type="dxa"/>
            <w:gridSpan w:val="2"/>
            <w:tcBorders>
              <w:top w:val="single" w:sz="4" w:space="0" w:color="000000"/>
              <w:left w:val="single" w:sz="4" w:space="0" w:color="000000"/>
              <w:bottom w:val="single" w:sz="4" w:space="0" w:color="000000"/>
              <w:right w:val="single" w:sz="4" w:space="0" w:color="000000"/>
            </w:tcBorders>
            <w:vAlign w:val="center"/>
          </w:tcPr>
          <w:p w14:paraId="41F608B5" w14:textId="3AADF99B" w:rsidR="007620D4" w:rsidRPr="00AC5D8E" w:rsidRDefault="007620D4" w:rsidP="007620D4">
            <w:pPr>
              <w:ind w:left="10"/>
              <w:rPr>
                <w:rFonts w:ascii="Poppins" w:eastAsia="Poppins" w:hAnsi="Poppins" w:cs="Poppins"/>
                <w:sz w:val="20"/>
                <w:szCs w:val="20"/>
              </w:rPr>
            </w:pPr>
          </w:p>
        </w:tc>
      </w:tr>
      <w:tr w:rsidR="007620D4" w:rsidRPr="00AC5D8E" w14:paraId="2719A660" w14:textId="77777777" w:rsidTr="007620D4">
        <w:trPr>
          <w:trHeight w:val="397"/>
        </w:trPr>
        <w:tc>
          <w:tcPr>
            <w:tcW w:w="9428" w:type="dxa"/>
            <w:gridSpan w:val="11"/>
            <w:tcBorders>
              <w:top w:val="single" w:sz="4" w:space="0" w:color="000000"/>
              <w:left w:val="single" w:sz="4" w:space="0" w:color="000000"/>
              <w:bottom w:val="single" w:sz="4" w:space="0" w:color="000000"/>
              <w:right w:val="single" w:sz="4" w:space="0" w:color="000000"/>
            </w:tcBorders>
            <w:vAlign w:val="center"/>
          </w:tcPr>
          <w:p w14:paraId="08CF9F91" w14:textId="77777777" w:rsidR="007620D4" w:rsidRPr="00AC5D8E" w:rsidRDefault="007620D4" w:rsidP="007620D4">
            <w:pPr>
              <w:ind w:left="10"/>
              <w:rPr>
                <w:rFonts w:ascii="Poppins" w:eastAsia="Poppins" w:hAnsi="Poppins" w:cs="Poppins"/>
                <w:sz w:val="20"/>
                <w:szCs w:val="20"/>
              </w:rPr>
            </w:pPr>
          </w:p>
          <w:p w14:paraId="2029276A" w14:textId="77777777" w:rsidR="007620D4" w:rsidRPr="00AC5D8E" w:rsidRDefault="007620D4" w:rsidP="007620D4">
            <w:pPr>
              <w:ind w:left="10"/>
              <w:rPr>
                <w:rFonts w:ascii="Poppins" w:eastAsia="Poppins" w:hAnsi="Poppins" w:cs="Poppins"/>
                <w:sz w:val="20"/>
                <w:szCs w:val="20"/>
              </w:rPr>
            </w:pPr>
            <w:r w:rsidRPr="00AC5D8E">
              <w:rPr>
                <w:rFonts w:ascii="Poppins" w:eastAsia="Poppins" w:hAnsi="Poppins" w:cs="Poppins"/>
                <w:sz w:val="20"/>
                <w:szCs w:val="20"/>
              </w:rPr>
              <w:t>Wartość netto: ...................................... słownie: .........................................................................................................</w:t>
            </w:r>
          </w:p>
          <w:p w14:paraId="65D9C7A6" w14:textId="77777777" w:rsidR="007620D4" w:rsidRPr="00AC5D8E" w:rsidRDefault="007620D4" w:rsidP="007620D4">
            <w:pPr>
              <w:rPr>
                <w:rFonts w:ascii="Poppins" w:eastAsia="Poppins" w:hAnsi="Poppins" w:cs="Poppins"/>
                <w:sz w:val="20"/>
                <w:szCs w:val="20"/>
              </w:rPr>
            </w:pPr>
            <w:r w:rsidRPr="00AC5D8E">
              <w:rPr>
                <w:rFonts w:ascii="Poppins" w:eastAsia="Poppins" w:hAnsi="Poppins" w:cs="Poppins"/>
                <w:sz w:val="20"/>
                <w:szCs w:val="20"/>
              </w:rPr>
              <w:t>Wartość podatku VAT: ......................... słownie: ........................................................................................................</w:t>
            </w:r>
          </w:p>
          <w:p w14:paraId="6ECD29B5" w14:textId="77777777" w:rsidR="007620D4" w:rsidRPr="00AC5D8E" w:rsidRDefault="007620D4" w:rsidP="007620D4">
            <w:pPr>
              <w:ind w:left="10"/>
              <w:rPr>
                <w:rFonts w:ascii="Poppins" w:eastAsia="Poppins" w:hAnsi="Poppins" w:cs="Poppins"/>
                <w:sz w:val="20"/>
                <w:szCs w:val="20"/>
              </w:rPr>
            </w:pPr>
            <w:r w:rsidRPr="00AC5D8E">
              <w:rPr>
                <w:rFonts w:ascii="Poppins" w:eastAsia="Poppins" w:hAnsi="Poppins" w:cs="Poppins"/>
                <w:sz w:val="20"/>
                <w:szCs w:val="20"/>
              </w:rPr>
              <w:t>Wartość brutto: ...................................... słownie: ........................................................................................................</w:t>
            </w:r>
          </w:p>
          <w:p w14:paraId="4DFE1287" w14:textId="77777777" w:rsidR="007620D4" w:rsidRPr="00AC5D8E" w:rsidRDefault="007620D4" w:rsidP="007620D4">
            <w:pPr>
              <w:ind w:left="10"/>
              <w:rPr>
                <w:rFonts w:ascii="Poppins" w:eastAsia="Poppins" w:hAnsi="Poppins" w:cs="Poppins"/>
                <w:sz w:val="20"/>
                <w:szCs w:val="20"/>
              </w:rPr>
            </w:pPr>
          </w:p>
        </w:tc>
      </w:tr>
      <w:tr w:rsidR="007620D4" w:rsidRPr="00AC5D8E" w14:paraId="3E5A2D66" w14:textId="77777777" w:rsidTr="007620D4">
        <w:trPr>
          <w:trHeight w:val="1415"/>
        </w:trPr>
        <w:tc>
          <w:tcPr>
            <w:tcW w:w="5481" w:type="dxa"/>
            <w:gridSpan w:val="6"/>
            <w:tcBorders>
              <w:top w:val="single" w:sz="4" w:space="0" w:color="000000"/>
              <w:left w:val="single" w:sz="4" w:space="0" w:color="000000"/>
              <w:bottom w:val="single" w:sz="4" w:space="0" w:color="000000"/>
              <w:right w:val="single" w:sz="4" w:space="0" w:color="000000"/>
            </w:tcBorders>
            <w:vAlign w:val="center"/>
          </w:tcPr>
          <w:p w14:paraId="17BED7D5" w14:textId="77777777" w:rsidR="007620D4" w:rsidRPr="00AC5D8E" w:rsidRDefault="007620D4" w:rsidP="007620D4">
            <w:pPr>
              <w:rPr>
                <w:rFonts w:ascii="Poppins" w:eastAsia="Poppins" w:hAnsi="Poppins" w:cs="Poppins"/>
                <w:sz w:val="20"/>
                <w:szCs w:val="20"/>
              </w:rPr>
            </w:pPr>
          </w:p>
        </w:tc>
        <w:tc>
          <w:tcPr>
            <w:tcW w:w="3947" w:type="dxa"/>
            <w:gridSpan w:val="5"/>
            <w:tcBorders>
              <w:top w:val="single" w:sz="4" w:space="0" w:color="000000"/>
              <w:left w:val="single" w:sz="4" w:space="0" w:color="000000"/>
              <w:bottom w:val="single" w:sz="4" w:space="0" w:color="000000"/>
              <w:right w:val="single" w:sz="4" w:space="0" w:color="000000"/>
            </w:tcBorders>
            <w:vAlign w:val="center"/>
          </w:tcPr>
          <w:p w14:paraId="0F6AD222" w14:textId="77777777" w:rsidR="007620D4" w:rsidRPr="00AC5D8E" w:rsidRDefault="007620D4" w:rsidP="007620D4">
            <w:pPr>
              <w:rPr>
                <w:rFonts w:ascii="Poppins" w:eastAsia="Poppins" w:hAnsi="Poppins" w:cs="Poppins"/>
                <w:sz w:val="20"/>
                <w:szCs w:val="20"/>
              </w:rPr>
            </w:pPr>
          </w:p>
          <w:p w14:paraId="100C2E55" w14:textId="77777777" w:rsidR="007620D4" w:rsidRPr="00AC5D8E" w:rsidRDefault="007620D4" w:rsidP="007620D4">
            <w:pPr>
              <w:rPr>
                <w:rFonts w:ascii="Poppins" w:eastAsia="Poppins" w:hAnsi="Poppins" w:cs="Poppins"/>
                <w:sz w:val="20"/>
                <w:szCs w:val="20"/>
              </w:rPr>
            </w:pPr>
          </w:p>
        </w:tc>
      </w:tr>
      <w:tr w:rsidR="007620D4" w:rsidRPr="00AC5D8E" w14:paraId="12ED8671" w14:textId="77777777" w:rsidTr="007620D4">
        <w:trPr>
          <w:trHeight w:val="274"/>
        </w:trPr>
        <w:tc>
          <w:tcPr>
            <w:tcW w:w="5481"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tcPr>
          <w:p w14:paraId="248C7693" w14:textId="77777777" w:rsidR="007620D4" w:rsidRPr="00AC5D8E" w:rsidRDefault="007620D4" w:rsidP="007620D4">
            <w:pPr>
              <w:jc w:val="center"/>
              <w:rPr>
                <w:rFonts w:ascii="Poppins" w:eastAsia="Poppins" w:hAnsi="Poppins" w:cs="Poppins"/>
                <w:b/>
                <w:i/>
                <w:sz w:val="20"/>
                <w:szCs w:val="20"/>
              </w:rPr>
            </w:pPr>
            <w:r w:rsidRPr="00AC5D8E">
              <w:rPr>
                <w:rFonts w:ascii="Poppins" w:eastAsia="Poppins" w:hAnsi="Poppins" w:cs="Poppins"/>
                <w:b/>
                <w:i/>
                <w:sz w:val="20"/>
                <w:szCs w:val="20"/>
              </w:rPr>
              <w:t>Miejscowość, data</w:t>
            </w:r>
          </w:p>
        </w:tc>
        <w:tc>
          <w:tcPr>
            <w:tcW w:w="3947"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BADBB0C" w14:textId="77777777" w:rsidR="007620D4" w:rsidRPr="00AC5D8E" w:rsidRDefault="007620D4" w:rsidP="007620D4">
            <w:pPr>
              <w:jc w:val="center"/>
              <w:rPr>
                <w:rFonts w:ascii="Poppins" w:eastAsia="Poppins" w:hAnsi="Poppins" w:cs="Poppins"/>
                <w:b/>
                <w:i/>
                <w:sz w:val="20"/>
                <w:szCs w:val="20"/>
              </w:rPr>
            </w:pPr>
            <w:r w:rsidRPr="00AC5D8E">
              <w:rPr>
                <w:rFonts w:ascii="Poppins" w:eastAsia="Poppins" w:hAnsi="Poppins" w:cs="Poppins"/>
                <w:b/>
                <w:i/>
                <w:sz w:val="20"/>
                <w:szCs w:val="20"/>
              </w:rPr>
              <w:t>Podpis i pieczęć Wykonawcy</w:t>
            </w:r>
          </w:p>
        </w:tc>
      </w:tr>
    </w:tbl>
    <w:p w14:paraId="13888A23" w14:textId="77777777" w:rsidR="00336E1A" w:rsidRPr="00336E1A" w:rsidRDefault="00336E1A" w:rsidP="00336E1A">
      <w:pPr>
        <w:rPr>
          <w:rFonts w:ascii="Poppins" w:eastAsia="Poppins" w:hAnsi="Poppins" w:cs="Poppins"/>
          <w:color w:val="FF0000"/>
          <w:sz w:val="20"/>
          <w:szCs w:val="20"/>
        </w:rPr>
      </w:pPr>
    </w:p>
    <w:p w14:paraId="78281623" w14:textId="77777777" w:rsidR="00336E1A" w:rsidRPr="00AC5D8E" w:rsidRDefault="00336E1A" w:rsidP="00336E1A">
      <w:pPr>
        <w:rPr>
          <w:rFonts w:ascii="Poppins" w:eastAsia="Poppins" w:hAnsi="Poppins" w:cs="Poppins"/>
          <w:b/>
          <w:sz w:val="20"/>
          <w:szCs w:val="20"/>
        </w:rPr>
      </w:pPr>
      <w:r w:rsidRPr="00AC5D8E">
        <w:rPr>
          <w:rFonts w:ascii="Poppins" w:eastAsia="Poppins" w:hAnsi="Poppins" w:cs="Poppins"/>
          <w:b/>
          <w:sz w:val="20"/>
          <w:szCs w:val="20"/>
        </w:rPr>
        <w:t>Oświadczenie:</w:t>
      </w:r>
    </w:p>
    <w:p w14:paraId="34E62A1C" w14:textId="77777777" w:rsidR="00336E1A" w:rsidRPr="00AC5D8E" w:rsidRDefault="00336E1A" w:rsidP="00336E1A">
      <w:pPr>
        <w:numPr>
          <w:ilvl w:val="0"/>
          <w:numId w:val="35"/>
        </w:numPr>
        <w:pBdr>
          <w:top w:val="nil"/>
          <w:left w:val="nil"/>
          <w:bottom w:val="nil"/>
          <w:right w:val="nil"/>
          <w:between w:val="nil"/>
        </w:pBdr>
        <w:spacing w:line="276" w:lineRule="auto"/>
        <w:ind w:left="426"/>
        <w:jc w:val="both"/>
        <w:rPr>
          <w:rFonts w:ascii="Poppins" w:eastAsia="Poppins" w:hAnsi="Poppins" w:cs="Poppins"/>
          <w:sz w:val="20"/>
          <w:szCs w:val="20"/>
        </w:rPr>
      </w:pPr>
      <w:r w:rsidRPr="00AC5D8E">
        <w:rPr>
          <w:rFonts w:ascii="Poppins" w:eastAsia="Poppins" w:hAnsi="Poppins" w:cs="Poppins"/>
          <w:sz w:val="20"/>
          <w:szCs w:val="20"/>
        </w:rPr>
        <w:t>Oświadczam, że spełniam i akceptuję wszystkie warunki zawarte w Zapytaniu ofertowym.</w:t>
      </w:r>
    </w:p>
    <w:p w14:paraId="2F176566" w14:textId="59BE88E9" w:rsidR="00383C44" w:rsidRDefault="00891282" w:rsidP="005A6277">
      <w:pPr>
        <w:numPr>
          <w:ilvl w:val="0"/>
          <w:numId w:val="35"/>
        </w:numPr>
        <w:pBdr>
          <w:top w:val="nil"/>
          <w:left w:val="nil"/>
          <w:bottom w:val="nil"/>
          <w:right w:val="nil"/>
          <w:between w:val="nil"/>
        </w:pBdr>
        <w:spacing w:line="276" w:lineRule="auto"/>
        <w:ind w:left="426"/>
        <w:jc w:val="both"/>
        <w:rPr>
          <w:rFonts w:ascii="Poppins" w:eastAsia="Poppins" w:hAnsi="Poppins" w:cs="Poppins"/>
          <w:b/>
          <w:sz w:val="20"/>
          <w:szCs w:val="20"/>
        </w:rPr>
      </w:pPr>
      <w:r>
        <w:rPr>
          <w:rFonts w:ascii="Poppins" w:eastAsia="Poppins" w:hAnsi="Poppins" w:cs="Poppins"/>
          <w:b/>
          <w:sz w:val="20"/>
          <w:szCs w:val="20"/>
        </w:rPr>
        <w:t>Udzielam ……………..</w:t>
      </w:r>
      <w:r w:rsidR="00336E1A" w:rsidRPr="00891282">
        <w:rPr>
          <w:rFonts w:ascii="Poppins" w:eastAsia="Poppins" w:hAnsi="Poppins" w:cs="Poppins"/>
          <w:b/>
          <w:sz w:val="20"/>
          <w:szCs w:val="20"/>
        </w:rPr>
        <w:t xml:space="preserve"> miesięcy gwarancji </w:t>
      </w:r>
      <w:r w:rsidR="007620D4">
        <w:rPr>
          <w:rFonts w:ascii="Poppins" w:eastAsia="Poppins" w:hAnsi="Poppins" w:cs="Poppins"/>
          <w:b/>
          <w:sz w:val="20"/>
          <w:szCs w:val="20"/>
        </w:rPr>
        <w:t xml:space="preserve">na I część zamówienia </w:t>
      </w:r>
      <w:r w:rsidR="00B852AE" w:rsidRPr="00891282">
        <w:rPr>
          <w:rFonts w:ascii="Poppins" w:eastAsia="Poppins" w:hAnsi="Poppins" w:cs="Poppins"/>
          <w:b/>
          <w:sz w:val="20"/>
          <w:szCs w:val="20"/>
        </w:rPr>
        <w:t xml:space="preserve">liczonych  </w:t>
      </w:r>
      <w:r w:rsidR="00336E1A" w:rsidRPr="00891282">
        <w:rPr>
          <w:rFonts w:ascii="Poppins" w:eastAsia="Poppins" w:hAnsi="Poppins" w:cs="Poppins"/>
          <w:b/>
          <w:sz w:val="20"/>
          <w:szCs w:val="20"/>
        </w:rPr>
        <w:t xml:space="preserve">od  dnia  podpisania  </w:t>
      </w:r>
      <w:r w:rsidR="00BD4497" w:rsidRPr="00891282">
        <w:rPr>
          <w:rFonts w:ascii="Poppins" w:eastAsia="Poppins" w:hAnsi="Poppins" w:cs="Poppins"/>
          <w:b/>
          <w:sz w:val="20"/>
          <w:szCs w:val="20"/>
        </w:rPr>
        <w:t xml:space="preserve">bezusterkowego </w:t>
      </w:r>
      <w:r w:rsidR="007620D4">
        <w:rPr>
          <w:rFonts w:ascii="Poppins" w:eastAsia="Poppins" w:hAnsi="Poppins" w:cs="Poppins"/>
          <w:b/>
          <w:sz w:val="20"/>
          <w:szCs w:val="20"/>
        </w:rPr>
        <w:t>protokołu  odbioru  przedmiotu zamówienia</w:t>
      </w:r>
      <w:r w:rsidR="007F602C" w:rsidRPr="00891282">
        <w:rPr>
          <w:rFonts w:ascii="Poppins" w:eastAsia="Poppins" w:hAnsi="Poppins" w:cs="Poppins"/>
          <w:b/>
          <w:sz w:val="20"/>
          <w:szCs w:val="20"/>
        </w:rPr>
        <w:t>.</w:t>
      </w:r>
      <w:r w:rsidR="007620D4">
        <w:rPr>
          <w:rStyle w:val="Odwoanieprzypisudolnego"/>
          <w:rFonts w:ascii="Poppins" w:eastAsia="Poppins" w:hAnsi="Poppins" w:cs="Poppins"/>
          <w:b/>
          <w:sz w:val="20"/>
          <w:szCs w:val="20"/>
        </w:rPr>
        <w:footnoteReference w:id="2"/>
      </w:r>
    </w:p>
    <w:p w14:paraId="2BC85BBC" w14:textId="74D2E682" w:rsidR="007620D4" w:rsidRDefault="007620D4" w:rsidP="007620D4">
      <w:pPr>
        <w:numPr>
          <w:ilvl w:val="0"/>
          <w:numId w:val="35"/>
        </w:numPr>
        <w:pBdr>
          <w:top w:val="nil"/>
          <w:left w:val="nil"/>
          <w:bottom w:val="nil"/>
          <w:right w:val="nil"/>
          <w:between w:val="nil"/>
        </w:pBdr>
        <w:spacing w:line="276" w:lineRule="auto"/>
        <w:ind w:left="426"/>
        <w:jc w:val="both"/>
        <w:rPr>
          <w:rFonts w:ascii="Poppins" w:eastAsia="Poppins" w:hAnsi="Poppins" w:cs="Poppins"/>
          <w:b/>
          <w:sz w:val="20"/>
          <w:szCs w:val="20"/>
        </w:rPr>
      </w:pPr>
      <w:r>
        <w:rPr>
          <w:rFonts w:ascii="Poppins" w:eastAsia="Poppins" w:hAnsi="Poppins" w:cs="Poppins"/>
          <w:b/>
          <w:sz w:val="20"/>
          <w:szCs w:val="20"/>
        </w:rPr>
        <w:t>Udzielam ……………..</w:t>
      </w:r>
      <w:r w:rsidRPr="00891282">
        <w:rPr>
          <w:rFonts w:ascii="Poppins" w:eastAsia="Poppins" w:hAnsi="Poppins" w:cs="Poppins"/>
          <w:b/>
          <w:sz w:val="20"/>
          <w:szCs w:val="20"/>
        </w:rPr>
        <w:t xml:space="preserve"> miesięcy gwarancji </w:t>
      </w:r>
      <w:r>
        <w:rPr>
          <w:rFonts w:ascii="Poppins" w:eastAsia="Poppins" w:hAnsi="Poppins" w:cs="Poppins"/>
          <w:b/>
          <w:sz w:val="20"/>
          <w:szCs w:val="20"/>
        </w:rPr>
        <w:t xml:space="preserve">na II część zamówienia </w:t>
      </w:r>
      <w:r w:rsidRPr="00891282">
        <w:rPr>
          <w:rFonts w:ascii="Poppins" w:eastAsia="Poppins" w:hAnsi="Poppins" w:cs="Poppins"/>
          <w:b/>
          <w:sz w:val="20"/>
          <w:szCs w:val="20"/>
        </w:rPr>
        <w:t xml:space="preserve">liczonych  od  dnia  podpisania  bezusterkowego </w:t>
      </w:r>
      <w:r>
        <w:rPr>
          <w:rFonts w:ascii="Poppins" w:eastAsia="Poppins" w:hAnsi="Poppins" w:cs="Poppins"/>
          <w:b/>
          <w:sz w:val="20"/>
          <w:szCs w:val="20"/>
        </w:rPr>
        <w:t>protokołu  odbioru  przedmiotu zamówienia</w:t>
      </w:r>
      <w:r w:rsidRPr="00891282">
        <w:rPr>
          <w:rFonts w:ascii="Poppins" w:eastAsia="Poppins" w:hAnsi="Poppins" w:cs="Poppins"/>
          <w:b/>
          <w:sz w:val="20"/>
          <w:szCs w:val="20"/>
        </w:rPr>
        <w:t>.</w:t>
      </w:r>
      <w:r>
        <w:rPr>
          <w:rStyle w:val="Odwoanieprzypisudolnego"/>
          <w:rFonts w:ascii="Poppins" w:eastAsia="Poppins" w:hAnsi="Poppins" w:cs="Poppins"/>
          <w:b/>
          <w:sz w:val="20"/>
          <w:szCs w:val="20"/>
        </w:rPr>
        <w:footnoteReference w:id="3"/>
      </w:r>
    </w:p>
    <w:p w14:paraId="68237AC0" w14:textId="24E4BD33" w:rsidR="007620D4" w:rsidRDefault="007620D4" w:rsidP="007620D4">
      <w:pPr>
        <w:numPr>
          <w:ilvl w:val="0"/>
          <w:numId w:val="35"/>
        </w:numPr>
        <w:pBdr>
          <w:top w:val="nil"/>
          <w:left w:val="nil"/>
          <w:bottom w:val="nil"/>
          <w:right w:val="nil"/>
          <w:between w:val="nil"/>
        </w:pBdr>
        <w:spacing w:line="276" w:lineRule="auto"/>
        <w:ind w:left="426"/>
        <w:jc w:val="both"/>
        <w:rPr>
          <w:rFonts w:ascii="Poppins" w:eastAsia="Poppins" w:hAnsi="Poppins" w:cs="Poppins"/>
          <w:b/>
          <w:sz w:val="20"/>
          <w:szCs w:val="20"/>
        </w:rPr>
      </w:pPr>
      <w:r>
        <w:rPr>
          <w:rFonts w:ascii="Poppins" w:eastAsia="Poppins" w:hAnsi="Poppins" w:cs="Poppins"/>
          <w:b/>
          <w:sz w:val="20"/>
          <w:szCs w:val="20"/>
        </w:rPr>
        <w:t>Udzielam ……………..</w:t>
      </w:r>
      <w:r w:rsidRPr="00891282">
        <w:rPr>
          <w:rFonts w:ascii="Poppins" w:eastAsia="Poppins" w:hAnsi="Poppins" w:cs="Poppins"/>
          <w:b/>
          <w:sz w:val="20"/>
          <w:szCs w:val="20"/>
        </w:rPr>
        <w:t xml:space="preserve"> miesięcy gwarancji </w:t>
      </w:r>
      <w:r>
        <w:rPr>
          <w:rFonts w:ascii="Poppins" w:eastAsia="Poppins" w:hAnsi="Poppins" w:cs="Poppins"/>
          <w:b/>
          <w:sz w:val="20"/>
          <w:szCs w:val="20"/>
        </w:rPr>
        <w:t xml:space="preserve">na III część zamówienia </w:t>
      </w:r>
      <w:r w:rsidRPr="00891282">
        <w:rPr>
          <w:rFonts w:ascii="Poppins" w:eastAsia="Poppins" w:hAnsi="Poppins" w:cs="Poppins"/>
          <w:b/>
          <w:sz w:val="20"/>
          <w:szCs w:val="20"/>
        </w:rPr>
        <w:t xml:space="preserve">liczonych  od  dnia  podpisania  bezusterkowego </w:t>
      </w:r>
      <w:r>
        <w:rPr>
          <w:rFonts w:ascii="Poppins" w:eastAsia="Poppins" w:hAnsi="Poppins" w:cs="Poppins"/>
          <w:b/>
          <w:sz w:val="20"/>
          <w:szCs w:val="20"/>
        </w:rPr>
        <w:t>protokołu  odbioru  przedmiotu zamówienia</w:t>
      </w:r>
      <w:r w:rsidRPr="00891282">
        <w:rPr>
          <w:rFonts w:ascii="Poppins" w:eastAsia="Poppins" w:hAnsi="Poppins" w:cs="Poppins"/>
          <w:b/>
          <w:sz w:val="20"/>
          <w:szCs w:val="20"/>
        </w:rPr>
        <w:t>.</w:t>
      </w:r>
      <w:r w:rsidR="00BE79F9">
        <w:rPr>
          <w:rStyle w:val="Odwoanieprzypisudolnego"/>
          <w:rFonts w:ascii="Poppins" w:eastAsia="Poppins" w:hAnsi="Poppins" w:cs="Poppins"/>
          <w:b/>
          <w:sz w:val="20"/>
          <w:szCs w:val="20"/>
        </w:rPr>
        <w:footnoteReference w:id="4"/>
      </w:r>
    </w:p>
    <w:p w14:paraId="4FA2E924" w14:textId="2E8471B1" w:rsidR="007620D4" w:rsidRDefault="007620D4" w:rsidP="007620D4">
      <w:pPr>
        <w:numPr>
          <w:ilvl w:val="0"/>
          <w:numId w:val="35"/>
        </w:numPr>
        <w:pBdr>
          <w:top w:val="nil"/>
          <w:left w:val="nil"/>
          <w:bottom w:val="nil"/>
          <w:right w:val="nil"/>
          <w:between w:val="nil"/>
        </w:pBdr>
        <w:spacing w:line="276" w:lineRule="auto"/>
        <w:ind w:left="426"/>
        <w:jc w:val="both"/>
        <w:rPr>
          <w:rFonts w:ascii="Poppins" w:eastAsia="Poppins" w:hAnsi="Poppins" w:cs="Poppins"/>
          <w:b/>
          <w:sz w:val="20"/>
          <w:szCs w:val="20"/>
        </w:rPr>
      </w:pPr>
      <w:r>
        <w:rPr>
          <w:rFonts w:ascii="Poppins" w:eastAsia="Poppins" w:hAnsi="Poppins" w:cs="Poppins"/>
          <w:b/>
          <w:sz w:val="20"/>
          <w:szCs w:val="20"/>
        </w:rPr>
        <w:t>Udzielam ……………..</w:t>
      </w:r>
      <w:r w:rsidRPr="00891282">
        <w:rPr>
          <w:rFonts w:ascii="Poppins" w:eastAsia="Poppins" w:hAnsi="Poppins" w:cs="Poppins"/>
          <w:b/>
          <w:sz w:val="20"/>
          <w:szCs w:val="20"/>
        </w:rPr>
        <w:t xml:space="preserve"> miesięcy gwarancji </w:t>
      </w:r>
      <w:r>
        <w:rPr>
          <w:rFonts w:ascii="Poppins" w:eastAsia="Poppins" w:hAnsi="Poppins" w:cs="Poppins"/>
          <w:b/>
          <w:sz w:val="20"/>
          <w:szCs w:val="20"/>
        </w:rPr>
        <w:t xml:space="preserve">na IV część zamówienia </w:t>
      </w:r>
      <w:r w:rsidRPr="00891282">
        <w:rPr>
          <w:rFonts w:ascii="Poppins" w:eastAsia="Poppins" w:hAnsi="Poppins" w:cs="Poppins"/>
          <w:b/>
          <w:sz w:val="20"/>
          <w:szCs w:val="20"/>
        </w:rPr>
        <w:t xml:space="preserve">liczonych  od  dnia  podpisania  bezusterkowego </w:t>
      </w:r>
      <w:r>
        <w:rPr>
          <w:rFonts w:ascii="Poppins" w:eastAsia="Poppins" w:hAnsi="Poppins" w:cs="Poppins"/>
          <w:b/>
          <w:sz w:val="20"/>
          <w:szCs w:val="20"/>
        </w:rPr>
        <w:t>protokołu  odbioru  przedmiotu zamówienia</w:t>
      </w:r>
      <w:r w:rsidRPr="00891282">
        <w:rPr>
          <w:rFonts w:ascii="Poppins" w:eastAsia="Poppins" w:hAnsi="Poppins" w:cs="Poppins"/>
          <w:b/>
          <w:sz w:val="20"/>
          <w:szCs w:val="20"/>
        </w:rPr>
        <w:t>.</w:t>
      </w:r>
      <w:r w:rsidR="00BE79F9">
        <w:rPr>
          <w:rStyle w:val="Odwoanieprzypisudolnego"/>
          <w:rFonts w:ascii="Poppins" w:eastAsia="Poppins" w:hAnsi="Poppins" w:cs="Poppins"/>
          <w:b/>
          <w:sz w:val="20"/>
          <w:szCs w:val="20"/>
        </w:rPr>
        <w:footnoteReference w:id="5"/>
      </w:r>
    </w:p>
    <w:p w14:paraId="3BDFB806" w14:textId="01842DD7" w:rsidR="00383C44" w:rsidRPr="00BE79F9" w:rsidRDefault="008921AC" w:rsidP="00BE79F9">
      <w:pPr>
        <w:numPr>
          <w:ilvl w:val="0"/>
          <w:numId w:val="35"/>
        </w:numPr>
        <w:pBdr>
          <w:top w:val="nil"/>
          <w:left w:val="nil"/>
          <w:bottom w:val="nil"/>
          <w:right w:val="nil"/>
          <w:between w:val="nil"/>
        </w:pBdr>
        <w:spacing w:line="276" w:lineRule="auto"/>
        <w:ind w:left="426"/>
        <w:jc w:val="both"/>
        <w:rPr>
          <w:rFonts w:ascii="Poppins" w:eastAsia="Poppins" w:hAnsi="Poppins" w:cs="Poppins"/>
          <w:b/>
          <w:sz w:val="20"/>
          <w:szCs w:val="20"/>
        </w:rPr>
      </w:pPr>
      <w:r w:rsidRPr="00BE79F9">
        <w:rPr>
          <w:rFonts w:ascii="Poppins" w:eastAsia="Poppins" w:hAnsi="Poppins" w:cs="Poppins"/>
          <w:b/>
          <w:bCs/>
          <w:sz w:val="20"/>
          <w:szCs w:val="20"/>
        </w:rPr>
        <w:t xml:space="preserve">Deklaruję/ nie deklaruję zaangażowanie do realizacji zamówienia co najmniej </w:t>
      </w:r>
      <w:r w:rsidR="004C7C89" w:rsidRPr="00BE79F9">
        <w:rPr>
          <w:rFonts w:ascii="Poppins" w:eastAsia="Poppins" w:hAnsi="Poppins" w:cs="Poppins"/>
          <w:b/>
          <w:bCs/>
          <w:sz w:val="20"/>
          <w:szCs w:val="20"/>
        </w:rPr>
        <w:br/>
      </w:r>
      <w:r w:rsidRPr="00BE79F9">
        <w:rPr>
          <w:rFonts w:ascii="Poppins" w:eastAsia="Poppins" w:hAnsi="Poppins" w:cs="Poppins"/>
          <w:b/>
          <w:bCs/>
          <w:sz w:val="20"/>
          <w:szCs w:val="20"/>
        </w:rPr>
        <w:t>1 osob</w:t>
      </w:r>
      <w:r w:rsidR="00383C44" w:rsidRPr="00BE79F9">
        <w:rPr>
          <w:rFonts w:ascii="Poppins" w:eastAsia="Poppins" w:hAnsi="Poppins" w:cs="Poppins"/>
          <w:b/>
          <w:bCs/>
          <w:sz w:val="20"/>
          <w:szCs w:val="20"/>
        </w:rPr>
        <w:t>y</w:t>
      </w:r>
      <w:r w:rsidR="00BE79F9">
        <w:rPr>
          <w:rFonts w:ascii="Poppins" w:eastAsia="Poppins" w:hAnsi="Poppins" w:cs="Poppins"/>
          <w:b/>
          <w:bCs/>
          <w:sz w:val="20"/>
          <w:szCs w:val="20"/>
        </w:rPr>
        <w:t xml:space="preserve"> należącej</w:t>
      </w:r>
      <w:r w:rsidRPr="00BE79F9">
        <w:rPr>
          <w:rFonts w:ascii="Poppins" w:eastAsia="Poppins" w:hAnsi="Poppins" w:cs="Poppins"/>
          <w:b/>
          <w:bCs/>
          <w:sz w:val="20"/>
          <w:szCs w:val="20"/>
        </w:rPr>
        <w:t xml:space="preserve"> do grupy osób </w:t>
      </w:r>
      <w:proofErr w:type="spellStart"/>
      <w:r w:rsidRPr="00BE79F9">
        <w:rPr>
          <w:rFonts w:ascii="Poppins" w:eastAsia="Poppins" w:hAnsi="Poppins" w:cs="Poppins"/>
          <w:b/>
          <w:bCs/>
          <w:sz w:val="20"/>
          <w:szCs w:val="20"/>
        </w:rPr>
        <w:t>defaworyzowanych</w:t>
      </w:r>
      <w:proofErr w:type="spellEnd"/>
      <w:r w:rsidRPr="00BE79F9">
        <w:rPr>
          <w:rFonts w:ascii="Poppins" w:eastAsia="Poppins" w:hAnsi="Poppins" w:cs="Poppins"/>
          <w:b/>
          <w:bCs/>
          <w:sz w:val="20"/>
          <w:szCs w:val="20"/>
        </w:rPr>
        <w:t xml:space="preserve">. </w:t>
      </w:r>
    </w:p>
    <w:p w14:paraId="44DF0DD4" w14:textId="77777777" w:rsidR="00336E1A" w:rsidRPr="00AC5D8E" w:rsidRDefault="00336E1A" w:rsidP="00336E1A">
      <w:pPr>
        <w:numPr>
          <w:ilvl w:val="0"/>
          <w:numId w:val="35"/>
        </w:numPr>
        <w:pBdr>
          <w:top w:val="nil"/>
          <w:left w:val="nil"/>
          <w:bottom w:val="nil"/>
          <w:right w:val="nil"/>
          <w:between w:val="nil"/>
        </w:pBdr>
        <w:spacing w:line="276" w:lineRule="auto"/>
        <w:ind w:left="426"/>
        <w:jc w:val="both"/>
        <w:rPr>
          <w:rFonts w:ascii="Poppins" w:eastAsia="Poppins" w:hAnsi="Poppins" w:cs="Poppins"/>
          <w:sz w:val="20"/>
          <w:szCs w:val="20"/>
        </w:rPr>
      </w:pPr>
      <w:r w:rsidRPr="00AC5D8E">
        <w:rPr>
          <w:rFonts w:ascii="Poppins" w:eastAsia="Poppins" w:hAnsi="Poppins" w:cs="Poppins"/>
          <w:sz w:val="20"/>
          <w:szCs w:val="20"/>
        </w:rPr>
        <w:lastRenderedPageBreak/>
        <w:t xml:space="preserve">W przypadku uznania mojej oferty za najkorzystniejszą zobowiązuję się do podpisania umowy w terminie i miejscu wskazanym przez Zamawiającego. </w:t>
      </w:r>
    </w:p>
    <w:p w14:paraId="3C226172" w14:textId="5D6D6DE1" w:rsidR="00336E1A" w:rsidRPr="00AC5D8E" w:rsidRDefault="00336E1A" w:rsidP="00336E1A">
      <w:pPr>
        <w:numPr>
          <w:ilvl w:val="0"/>
          <w:numId w:val="35"/>
        </w:numPr>
        <w:pBdr>
          <w:top w:val="nil"/>
          <w:left w:val="nil"/>
          <w:bottom w:val="nil"/>
          <w:right w:val="nil"/>
          <w:between w:val="nil"/>
        </w:pBdr>
        <w:spacing w:line="276" w:lineRule="auto"/>
        <w:ind w:left="426"/>
        <w:jc w:val="both"/>
        <w:rPr>
          <w:rFonts w:ascii="Poppins" w:eastAsia="Poppins" w:hAnsi="Poppins" w:cs="Poppins"/>
          <w:sz w:val="20"/>
          <w:szCs w:val="20"/>
        </w:rPr>
      </w:pPr>
      <w:r w:rsidRPr="00AC5D8E">
        <w:rPr>
          <w:rFonts w:ascii="Poppins" w:eastAsia="Poppins" w:hAnsi="Poppins" w:cs="Poppins"/>
          <w:sz w:val="20"/>
          <w:szCs w:val="20"/>
        </w:rPr>
        <w:t>Uważam się za związaneg</w:t>
      </w:r>
      <w:r w:rsidR="00BE79F9">
        <w:rPr>
          <w:rFonts w:ascii="Poppins" w:eastAsia="Poppins" w:hAnsi="Poppins" w:cs="Poppins"/>
          <w:sz w:val="20"/>
          <w:szCs w:val="20"/>
        </w:rPr>
        <w:t>o niniejszą ofertą przez okres 45</w:t>
      </w:r>
      <w:r w:rsidRPr="00AC5D8E">
        <w:rPr>
          <w:rFonts w:ascii="Poppins" w:eastAsia="Poppins" w:hAnsi="Poppins" w:cs="Poppins"/>
          <w:sz w:val="20"/>
          <w:szCs w:val="20"/>
        </w:rPr>
        <w:t xml:space="preserve"> dni od upływu terminu składania ofert.</w:t>
      </w:r>
    </w:p>
    <w:p w14:paraId="0E012DAE" w14:textId="77777777" w:rsidR="00336E1A" w:rsidRPr="00AC5D8E" w:rsidRDefault="00336E1A" w:rsidP="00336E1A">
      <w:pPr>
        <w:numPr>
          <w:ilvl w:val="0"/>
          <w:numId w:val="35"/>
        </w:numPr>
        <w:pBdr>
          <w:top w:val="nil"/>
          <w:left w:val="nil"/>
          <w:bottom w:val="nil"/>
          <w:right w:val="nil"/>
          <w:between w:val="nil"/>
        </w:pBdr>
        <w:spacing w:line="276" w:lineRule="auto"/>
        <w:ind w:left="426"/>
        <w:jc w:val="both"/>
        <w:rPr>
          <w:rFonts w:ascii="Poppins" w:eastAsia="Poppins" w:hAnsi="Poppins" w:cs="Poppins"/>
          <w:sz w:val="20"/>
          <w:szCs w:val="20"/>
        </w:rPr>
      </w:pPr>
      <w:r w:rsidRPr="00AC5D8E">
        <w:rPr>
          <w:rFonts w:ascii="Poppins" w:eastAsia="Poppins" w:hAnsi="Poppins" w:cs="Poppins"/>
          <w:sz w:val="20"/>
          <w:szCs w:val="20"/>
        </w:rPr>
        <w:t>Oświadczam, że żądana cena zawiera wszystkie koszty związane z wykonaniem przedmiotu zamówienia.</w:t>
      </w:r>
    </w:p>
    <w:p w14:paraId="5E4228D4" w14:textId="77777777" w:rsidR="00336E1A" w:rsidRPr="00336E1A" w:rsidRDefault="00336E1A" w:rsidP="00336E1A">
      <w:pPr>
        <w:pBdr>
          <w:top w:val="nil"/>
          <w:left w:val="nil"/>
          <w:bottom w:val="nil"/>
          <w:right w:val="nil"/>
          <w:between w:val="nil"/>
        </w:pBdr>
        <w:spacing w:line="276" w:lineRule="auto"/>
        <w:ind w:left="426"/>
        <w:jc w:val="both"/>
        <w:rPr>
          <w:rFonts w:ascii="Poppins" w:eastAsia="Poppins" w:hAnsi="Poppins" w:cs="Poppins"/>
          <w:color w:val="FF0000"/>
          <w:sz w:val="20"/>
          <w:szCs w:val="20"/>
        </w:rPr>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3"/>
        <w:gridCol w:w="5103"/>
      </w:tblGrid>
      <w:tr w:rsidR="00AC5D8E" w:rsidRPr="00AC5D8E" w14:paraId="4A9C7F76" w14:textId="77777777" w:rsidTr="00766A1F">
        <w:trPr>
          <w:trHeight w:val="758"/>
        </w:trPr>
        <w:tc>
          <w:tcPr>
            <w:tcW w:w="4253" w:type="dxa"/>
            <w:tcBorders>
              <w:bottom w:val="single" w:sz="4" w:space="0" w:color="000000"/>
            </w:tcBorders>
          </w:tcPr>
          <w:p w14:paraId="2B2524D5" w14:textId="77777777" w:rsidR="00336E1A" w:rsidRPr="00AC5D8E" w:rsidRDefault="00336E1A" w:rsidP="00766A1F">
            <w:pPr>
              <w:rPr>
                <w:rFonts w:ascii="Poppins" w:eastAsia="Poppins" w:hAnsi="Poppins" w:cs="Poppins"/>
                <w:b/>
                <w:sz w:val="20"/>
                <w:szCs w:val="20"/>
              </w:rPr>
            </w:pPr>
          </w:p>
          <w:p w14:paraId="4B02D4B9" w14:textId="77777777" w:rsidR="00336E1A" w:rsidRPr="00AC5D8E" w:rsidRDefault="00336E1A" w:rsidP="00766A1F">
            <w:pPr>
              <w:rPr>
                <w:rFonts w:ascii="Poppins" w:eastAsia="Poppins" w:hAnsi="Poppins" w:cs="Poppins"/>
                <w:b/>
                <w:sz w:val="20"/>
                <w:szCs w:val="20"/>
              </w:rPr>
            </w:pPr>
          </w:p>
          <w:p w14:paraId="46A792C6" w14:textId="77777777" w:rsidR="00336E1A" w:rsidRPr="00AC5D8E" w:rsidRDefault="00336E1A" w:rsidP="00766A1F">
            <w:pPr>
              <w:rPr>
                <w:rFonts w:ascii="Poppins" w:eastAsia="Poppins" w:hAnsi="Poppins" w:cs="Poppins"/>
                <w:b/>
                <w:sz w:val="20"/>
                <w:szCs w:val="20"/>
              </w:rPr>
            </w:pPr>
          </w:p>
        </w:tc>
        <w:tc>
          <w:tcPr>
            <w:tcW w:w="5103" w:type="dxa"/>
            <w:tcBorders>
              <w:bottom w:val="single" w:sz="4" w:space="0" w:color="000000"/>
            </w:tcBorders>
          </w:tcPr>
          <w:p w14:paraId="25B6A068" w14:textId="77777777" w:rsidR="00336E1A" w:rsidRPr="00AC5D8E" w:rsidRDefault="00336E1A" w:rsidP="00766A1F">
            <w:pPr>
              <w:rPr>
                <w:rFonts w:ascii="Poppins" w:eastAsia="Poppins" w:hAnsi="Poppins" w:cs="Poppins"/>
                <w:b/>
                <w:sz w:val="20"/>
                <w:szCs w:val="20"/>
              </w:rPr>
            </w:pPr>
          </w:p>
          <w:p w14:paraId="6A346D87" w14:textId="77777777" w:rsidR="00336E1A" w:rsidRPr="00AC5D8E" w:rsidRDefault="00336E1A" w:rsidP="00766A1F">
            <w:pPr>
              <w:rPr>
                <w:rFonts w:ascii="Poppins" w:eastAsia="Poppins" w:hAnsi="Poppins" w:cs="Poppins"/>
                <w:b/>
                <w:sz w:val="20"/>
                <w:szCs w:val="20"/>
              </w:rPr>
            </w:pPr>
          </w:p>
          <w:p w14:paraId="785AB346" w14:textId="77777777" w:rsidR="00336E1A" w:rsidRPr="00AC5D8E" w:rsidRDefault="00336E1A" w:rsidP="00766A1F">
            <w:pPr>
              <w:rPr>
                <w:rFonts w:ascii="Poppins" w:eastAsia="Poppins" w:hAnsi="Poppins" w:cs="Poppins"/>
                <w:b/>
                <w:sz w:val="20"/>
                <w:szCs w:val="20"/>
              </w:rPr>
            </w:pPr>
          </w:p>
        </w:tc>
      </w:tr>
      <w:tr w:rsidR="00AC5D8E" w:rsidRPr="00AC5D8E" w14:paraId="755B98B4" w14:textId="77777777" w:rsidTr="00766A1F">
        <w:trPr>
          <w:trHeight w:val="312"/>
        </w:trPr>
        <w:tc>
          <w:tcPr>
            <w:tcW w:w="4253" w:type="dxa"/>
            <w:shd w:val="clear" w:color="auto" w:fill="D9D9D9"/>
            <w:vAlign w:val="center"/>
          </w:tcPr>
          <w:p w14:paraId="70D2B598" w14:textId="77777777" w:rsidR="00336E1A" w:rsidRPr="00AC5D8E" w:rsidRDefault="00336E1A" w:rsidP="00766A1F">
            <w:pPr>
              <w:jc w:val="center"/>
              <w:rPr>
                <w:rFonts w:ascii="Poppins" w:eastAsia="Poppins" w:hAnsi="Poppins" w:cs="Poppins"/>
                <w:b/>
                <w:i/>
                <w:sz w:val="20"/>
                <w:szCs w:val="20"/>
              </w:rPr>
            </w:pPr>
            <w:r w:rsidRPr="00AC5D8E">
              <w:rPr>
                <w:rFonts w:ascii="Poppins" w:eastAsia="Poppins" w:hAnsi="Poppins" w:cs="Poppins"/>
                <w:b/>
                <w:i/>
                <w:sz w:val="20"/>
                <w:szCs w:val="20"/>
              </w:rPr>
              <w:t>Miejscowość, data</w:t>
            </w:r>
          </w:p>
        </w:tc>
        <w:tc>
          <w:tcPr>
            <w:tcW w:w="5103" w:type="dxa"/>
            <w:shd w:val="clear" w:color="auto" w:fill="D9D9D9"/>
            <w:vAlign w:val="center"/>
          </w:tcPr>
          <w:p w14:paraId="5E8D7F5A" w14:textId="3610781B" w:rsidR="00336E1A" w:rsidRPr="00AC5D8E" w:rsidRDefault="00336E1A" w:rsidP="00766A1F">
            <w:pPr>
              <w:jc w:val="center"/>
              <w:rPr>
                <w:rFonts w:ascii="Poppins" w:eastAsia="Poppins" w:hAnsi="Poppins" w:cs="Poppins"/>
                <w:b/>
                <w:i/>
                <w:sz w:val="20"/>
                <w:szCs w:val="20"/>
              </w:rPr>
            </w:pPr>
            <w:r w:rsidRPr="00AC5D8E">
              <w:rPr>
                <w:rFonts w:ascii="Poppins" w:eastAsia="Poppins" w:hAnsi="Poppins" w:cs="Poppins"/>
                <w:b/>
                <w:i/>
                <w:sz w:val="20"/>
                <w:szCs w:val="20"/>
              </w:rPr>
              <w:t>Podpis Wykonawcy</w:t>
            </w:r>
          </w:p>
        </w:tc>
      </w:tr>
    </w:tbl>
    <w:p w14:paraId="4A14ECD8" w14:textId="77777777" w:rsidR="00B852AE" w:rsidRDefault="00B852AE" w:rsidP="00336E1A">
      <w:pPr>
        <w:tabs>
          <w:tab w:val="left" w:pos="3232"/>
        </w:tabs>
        <w:jc w:val="center"/>
        <w:rPr>
          <w:rFonts w:ascii="Poppins" w:eastAsia="Poppins" w:hAnsi="Poppins" w:cs="Poppins"/>
          <w:b/>
          <w:sz w:val="20"/>
          <w:szCs w:val="20"/>
        </w:rPr>
      </w:pPr>
    </w:p>
    <w:p w14:paraId="0E8A16C7" w14:textId="77777777" w:rsidR="00F6659B" w:rsidRPr="00AC5D8E" w:rsidRDefault="00F6659B" w:rsidP="00F6659B">
      <w:pPr>
        <w:tabs>
          <w:tab w:val="left" w:pos="3232"/>
        </w:tabs>
        <w:jc w:val="center"/>
        <w:rPr>
          <w:rFonts w:ascii="Poppins" w:eastAsia="Poppins" w:hAnsi="Poppins" w:cs="Poppins"/>
          <w:sz w:val="20"/>
          <w:szCs w:val="20"/>
        </w:rPr>
      </w:pPr>
      <w:r w:rsidRPr="00AC5D8E">
        <w:rPr>
          <w:rFonts w:ascii="Poppins" w:eastAsia="Poppins" w:hAnsi="Poppins" w:cs="Poppins"/>
          <w:b/>
          <w:sz w:val="20"/>
          <w:szCs w:val="20"/>
        </w:rPr>
        <w:t>KLAUZULA INFORMACYJNA</w:t>
      </w:r>
    </w:p>
    <w:p w14:paraId="629896E0" w14:textId="77777777" w:rsidR="00F6659B" w:rsidRPr="00336E1A" w:rsidRDefault="00F6659B" w:rsidP="00F6659B">
      <w:pPr>
        <w:jc w:val="center"/>
        <w:rPr>
          <w:rFonts w:ascii="Poppins" w:eastAsia="Poppins" w:hAnsi="Poppins" w:cs="Poppins"/>
          <w:color w:val="FF0000"/>
          <w:sz w:val="20"/>
          <w:szCs w:val="20"/>
        </w:rPr>
      </w:pPr>
    </w:p>
    <w:p w14:paraId="12E0ED43" w14:textId="77777777" w:rsidR="00F6659B" w:rsidRPr="00AC5D8E" w:rsidRDefault="00F6659B" w:rsidP="00F6659B">
      <w:pPr>
        <w:pBdr>
          <w:top w:val="nil"/>
          <w:left w:val="nil"/>
          <w:bottom w:val="nil"/>
          <w:right w:val="nil"/>
          <w:between w:val="nil"/>
        </w:pBdr>
        <w:spacing w:line="276" w:lineRule="auto"/>
        <w:jc w:val="both"/>
        <w:rPr>
          <w:rFonts w:ascii="Poppins" w:eastAsia="Poppins" w:hAnsi="Poppins" w:cs="Poppins"/>
          <w:sz w:val="20"/>
          <w:szCs w:val="20"/>
        </w:rPr>
      </w:pPr>
      <w:r w:rsidRPr="00AC5D8E">
        <w:rPr>
          <w:rFonts w:ascii="Poppins" w:eastAsia="Poppins" w:hAnsi="Poppins" w:cs="Poppins"/>
          <w:sz w:val="20"/>
          <w:szCs w:val="20"/>
        </w:rPr>
        <w:t xml:space="preserve">Zgodnie z art. 13 ust. 1 i ust. 2 rozporządzenia Parlamentu Europejskiego i Rady (UE) 2016/679 z dnia 27 kwietnia 2016 r. (ogólnego rozporządzenia o ochronie danych osobowych) informujemy, iż: </w:t>
      </w:r>
    </w:p>
    <w:p w14:paraId="59FAEDAB" w14:textId="77777777" w:rsidR="00F6659B" w:rsidRPr="00AC5D8E" w:rsidRDefault="00F6659B" w:rsidP="00F6659B">
      <w:pPr>
        <w:pStyle w:val="Akapitzlist"/>
        <w:numPr>
          <w:ilvl w:val="0"/>
          <w:numId w:val="37"/>
        </w:numPr>
        <w:pBdr>
          <w:top w:val="nil"/>
          <w:left w:val="nil"/>
          <w:bottom w:val="nil"/>
          <w:right w:val="nil"/>
          <w:between w:val="nil"/>
        </w:pBdr>
        <w:spacing w:line="276" w:lineRule="auto"/>
        <w:jc w:val="both"/>
        <w:rPr>
          <w:rFonts w:ascii="Poppins" w:eastAsia="Poppins" w:hAnsi="Poppins" w:cs="Poppins"/>
          <w:sz w:val="20"/>
          <w:szCs w:val="20"/>
        </w:rPr>
      </w:pPr>
      <w:r w:rsidRPr="00AC5D8E">
        <w:rPr>
          <w:rFonts w:ascii="Poppins" w:eastAsia="Poppins" w:hAnsi="Poppins" w:cs="Poppins"/>
          <w:sz w:val="20"/>
          <w:szCs w:val="20"/>
        </w:rPr>
        <w:t xml:space="preserve">Administratorem Państwa danych osobowych jest Stowarzyszenie My dla Innych, </w:t>
      </w:r>
      <w:r>
        <w:rPr>
          <w:rFonts w:ascii="Poppins" w:eastAsia="Poppins" w:hAnsi="Poppins" w:cs="Poppins"/>
          <w:sz w:val="20"/>
          <w:szCs w:val="20"/>
        </w:rPr>
        <w:br/>
      </w:r>
      <w:r w:rsidRPr="00AC5D8E">
        <w:rPr>
          <w:rFonts w:ascii="Poppins" w:eastAsia="Poppins" w:hAnsi="Poppins" w:cs="Poppins"/>
          <w:sz w:val="20"/>
          <w:szCs w:val="20"/>
        </w:rPr>
        <w:t>z siedzibą przy ul. Morelowej 23, 15-802 Białystok, telefon: 510 930 517, e-mail: kontakt@mydlainnych.pl.</w:t>
      </w:r>
    </w:p>
    <w:p w14:paraId="0A7C9A28" w14:textId="77777777" w:rsidR="00F6659B" w:rsidRDefault="00F6659B" w:rsidP="00F6659B">
      <w:pPr>
        <w:pStyle w:val="Akapitzlist"/>
        <w:numPr>
          <w:ilvl w:val="0"/>
          <w:numId w:val="37"/>
        </w:numPr>
        <w:pBdr>
          <w:top w:val="nil"/>
          <w:left w:val="nil"/>
          <w:bottom w:val="nil"/>
          <w:right w:val="nil"/>
          <w:between w:val="nil"/>
        </w:pBdr>
        <w:spacing w:line="276" w:lineRule="auto"/>
        <w:jc w:val="both"/>
        <w:rPr>
          <w:rFonts w:ascii="Poppins" w:eastAsia="Poppins" w:hAnsi="Poppins" w:cs="Poppins"/>
          <w:color w:val="000000"/>
          <w:sz w:val="20"/>
          <w:szCs w:val="20"/>
        </w:rPr>
      </w:pPr>
      <w:r w:rsidRPr="00F72C32">
        <w:rPr>
          <w:rFonts w:ascii="Poppins" w:eastAsia="Poppins" w:hAnsi="Poppins" w:cs="Poppins"/>
          <w:color w:val="000000"/>
          <w:sz w:val="20"/>
          <w:szCs w:val="20"/>
        </w:rPr>
        <w:t>Pods</w:t>
      </w:r>
      <w:r>
        <w:rPr>
          <w:rFonts w:ascii="Poppins" w:eastAsia="Poppins" w:hAnsi="Poppins" w:cs="Poppins"/>
          <w:color w:val="000000"/>
          <w:sz w:val="20"/>
          <w:szCs w:val="20"/>
        </w:rPr>
        <w:t xml:space="preserve">tawą prawną przetwarzania </w:t>
      </w:r>
      <w:r w:rsidRPr="00F72C32">
        <w:rPr>
          <w:rFonts w:ascii="Poppins" w:eastAsia="Poppins" w:hAnsi="Poppins" w:cs="Poppins"/>
          <w:color w:val="000000"/>
          <w:sz w:val="20"/>
          <w:szCs w:val="20"/>
        </w:rPr>
        <w:t xml:space="preserve">danych osobowych jest obowiązek prawny ciążący na administratorze art. 6 ust. 1 lit. c) Rozporządzenia Parlamentu Europejskiego i Rady (UE) 2016/679 z dnia 27 kwietnia 2016 r. w sprawie ochrony osób fizycznych w związku z przetwarzaniem danych osobowych i w sprawie swobodnego przepływu takich danych oraz uchylenia dyrektywy 95/46/WE (RODO) (Dziennik Urzędowy UE L 119) </w:t>
      </w:r>
      <w:r>
        <w:rPr>
          <w:rFonts w:ascii="Poppins" w:eastAsia="Poppins" w:hAnsi="Poppins" w:cs="Poppins"/>
          <w:color w:val="000000"/>
          <w:sz w:val="20"/>
          <w:szCs w:val="20"/>
        </w:rPr>
        <w:br/>
        <w:t>w celu związanym z postępowaniem o udzielenie przedmiotowego zamówienia, rozliczania, kontroli, realizacji obowiązków informacyjnych i promocyjnych oraz na potrzeby badań ewaluacyjnych, zarządzania, kontroli, audytu, monitorowania, sprawozdawczości i raportowania oraz archiwizacji.</w:t>
      </w:r>
    </w:p>
    <w:p w14:paraId="6932AC9F" w14:textId="77777777" w:rsidR="00F6659B" w:rsidRPr="00AC5D8E" w:rsidRDefault="00F6659B" w:rsidP="00F6659B">
      <w:pPr>
        <w:pStyle w:val="Akapitzlist"/>
        <w:numPr>
          <w:ilvl w:val="0"/>
          <w:numId w:val="37"/>
        </w:numPr>
        <w:pBdr>
          <w:top w:val="nil"/>
          <w:left w:val="nil"/>
          <w:bottom w:val="nil"/>
          <w:right w:val="nil"/>
          <w:between w:val="nil"/>
        </w:pBdr>
        <w:spacing w:line="276" w:lineRule="auto"/>
        <w:jc w:val="both"/>
        <w:rPr>
          <w:rFonts w:ascii="Poppins" w:eastAsia="Poppins" w:hAnsi="Poppins" w:cs="Poppins"/>
          <w:sz w:val="20"/>
          <w:szCs w:val="20"/>
        </w:rPr>
      </w:pPr>
      <w:r w:rsidRPr="00AC5D8E">
        <w:rPr>
          <w:rFonts w:ascii="Poppins" w:eastAsia="Poppins" w:hAnsi="Poppins" w:cs="Poppins"/>
          <w:sz w:val="20"/>
          <w:szCs w:val="20"/>
        </w:rPr>
        <w:t xml:space="preserve">Dane osobowe będą przetwarzane wyłącznie w celu realizacji projektu Kompleksowe wsparcie społeczno-zawodowe osób z niepełnosprawnością w ZAZ </w:t>
      </w:r>
      <w:r>
        <w:rPr>
          <w:rFonts w:ascii="Poppins" w:eastAsia="Poppins" w:hAnsi="Poppins" w:cs="Poppins"/>
          <w:sz w:val="20"/>
          <w:szCs w:val="20"/>
        </w:rPr>
        <w:br/>
      </w:r>
      <w:r w:rsidRPr="00AC5D8E">
        <w:rPr>
          <w:rFonts w:ascii="Poppins" w:eastAsia="Poppins" w:hAnsi="Poppins" w:cs="Poppins"/>
          <w:sz w:val="20"/>
          <w:szCs w:val="20"/>
        </w:rPr>
        <w:t xml:space="preserve">i WTZ My dla Innych z wykorzystaniem Modelu Zatrudnienia Wspomaganego </w:t>
      </w:r>
      <w:r>
        <w:rPr>
          <w:rFonts w:ascii="Poppins" w:eastAsia="Poppins" w:hAnsi="Poppins" w:cs="Poppins"/>
          <w:sz w:val="20"/>
          <w:szCs w:val="20"/>
        </w:rPr>
        <w:br/>
      </w:r>
      <w:r w:rsidRPr="00AC5D8E">
        <w:rPr>
          <w:rFonts w:ascii="Poppins" w:eastAsia="Poppins" w:hAnsi="Poppins" w:cs="Poppins"/>
          <w:sz w:val="20"/>
          <w:szCs w:val="20"/>
        </w:rPr>
        <w:t xml:space="preserve">w zakresie zarządzania, kontroli, audytu, ewaluacji, monitorowania, sprawozdawczości i raportowania w ramach Programu oraz zapewnienia realizacji obowiązku informacyjnego dotyczącego przekazywania do publicznej wiadomości informacji o podmiotach uzyskujących wsparcie ze środków Unii Europejskiej </w:t>
      </w:r>
      <w:r>
        <w:rPr>
          <w:rFonts w:ascii="Poppins" w:eastAsia="Poppins" w:hAnsi="Poppins" w:cs="Poppins"/>
          <w:sz w:val="20"/>
          <w:szCs w:val="20"/>
        </w:rPr>
        <w:br/>
      </w:r>
      <w:r w:rsidRPr="00AC5D8E">
        <w:rPr>
          <w:rFonts w:ascii="Poppins" w:eastAsia="Poppins" w:hAnsi="Poppins" w:cs="Poppins"/>
          <w:sz w:val="20"/>
          <w:szCs w:val="20"/>
        </w:rPr>
        <w:t>w ramach Programu Fundusze Europejskie dla Podlaskiego 2021-2027.</w:t>
      </w:r>
    </w:p>
    <w:p w14:paraId="58154386" w14:textId="77777777" w:rsidR="00F6659B" w:rsidRPr="00AC5D8E" w:rsidRDefault="00F6659B" w:rsidP="00F6659B">
      <w:pPr>
        <w:pStyle w:val="Akapitzlist"/>
        <w:numPr>
          <w:ilvl w:val="0"/>
          <w:numId w:val="37"/>
        </w:numPr>
        <w:pBdr>
          <w:top w:val="nil"/>
          <w:left w:val="nil"/>
          <w:bottom w:val="nil"/>
          <w:right w:val="nil"/>
          <w:between w:val="nil"/>
        </w:pBdr>
        <w:spacing w:line="276" w:lineRule="auto"/>
        <w:jc w:val="both"/>
        <w:rPr>
          <w:rFonts w:ascii="Poppins" w:eastAsia="Poppins" w:hAnsi="Poppins" w:cs="Poppins"/>
          <w:sz w:val="20"/>
          <w:szCs w:val="20"/>
        </w:rPr>
      </w:pPr>
      <w:r w:rsidRPr="00AC5D8E">
        <w:rPr>
          <w:rFonts w:ascii="Poppins" w:eastAsia="Poppins" w:hAnsi="Poppins" w:cs="Poppins"/>
          <w:sz w:val="20"/>
          <w:szCs w:val="20"/>
        </w:rPr>
        <w:t xml:space="preserve">Pani/Pana dane osobowe nie będą przekazywane do państw trzecich ani organizacji międzynarodowych. </w:t>
      </w:r>
    </w:p>
    <w:p w14:paraId="42CC5DDF" w14:textId="77777777" w:rsidR="00F6659B" w:rsidRPr="00AC5D8E" w:rsidRDefault="00F6659B" w:rsidP="00F6659B">
      <w:pPr>
        <w:pStyle w:val="Akapitzlist"/>
        <w:numPr>
          <w:ilvl w:val="0"/>
          <w:numId w:val="37"/>
        </w:numPr>
        <w:pBdr>
          <w:top w:val="nil"/>
          <w:left w:val="nil"/>
          <w:bottom w:val="nil"/>
          <w:right w:val="nil"/>
          <w:between w:val="nil"/>
        </w:pBdr>
        <w:spacing w:line="276" w:lineRule="auto"/>
        <w:jc w:val="both"/>
        <w:rPr>
          <w:rFonts w:ascii="Poppins" w:eastAsia="Poppins" w:hAnsi="Poppins" w:cs="Poppins"/>
          <w:sz w:val="20"/>
          <w:szCs w:val="20"/>
        </w:rPr>
      </w:pPr>
      <w:r w:rsidRPr="00AC5D8E">
        <w:rPr>
          <w:rFonts w:ascii="Poppins" w:eastAsia="Poppins" w:hAnsi="Poppins" w:cs="Poppins"/>
          <w:sz w:val="20"/>
          <w:szCs w:val="20"/>
        </w:rPr>
        <w:lastRenderedPageBreak/>
        <w:t xml:space="preserve">Kategoriami odbiorców danych są: Instytucje Zarządzające Programem </w:t>
      </w:r>
      <w:proofErr w:type="spellStart"/>
      <w:r w:rsidRPr="00AC5D8E">
        <w:rPr>
          <w:rFonts w:ascii="Poppins" w:eastAsia="Poppins" w:hAnsi="Poppins" w:cs="Poppins"/>
          <w:sz w:val="20"/>
          <w:szCs w:val="20"/>
        </w:rPr>
        <w:t>FEdP</w:t>
      </w:r>
      <w:proofErr w:type="spellEnd"/>
      <w:r w:rsidRPr="00AC5D8E">
        <w:rPr>
          <w:rFonts w:ascii="Poppins" w:eastAsia="Poppins" w:hAnsi="Poppins" w:cs="Poppins"/>
          <w:sz w:val="20"/>
          <w:szCs w:val="20"/>
        </w:rPr>
        <w:t xml:space="preserve"> 2021-2027, Instytucje Pośredniczące we wdrażaniu Programu, podmioty, które na zlecenie beneficjenta uczestniczą e realizacji Projektu, Lokalne Grupy Działania, podmioty świadczące usługi IT, podmioty wykonujące usługi związane zapewnieniem łączności i operatorzy telekomunikacyjni, podmioty, którym zlecono wykonywanie zadań w </w:t>
      </w:r>
      <w:proofErr w:type="spellStart"/>
      <w:r w:rsidRPr="00AC5D8E">
        <w:rPr>
          <w:rFonts w:ascii="Poppins" w:eastAsia="Poppins" w:hAnsi="Poppins" w:cs="Poppins"/>
          <w:sz w:val="20"/>
          <w:szCs w:val="20"/>
        </w:rPr>
        <w:t>FEdP</w:t>
      </w:r>
      <w:proofErr w:type="spellEnd"/>
      <w:r w:rsidRPr="00AC5D8E">
        <w:rPr>
          <w:rFonts w:ascii="Poppins" w:eastAsia="Poppins" w:hAnsi="Poppins" w:cs="Poppins"/>
          <w:sz w:val="20"/>
          <w:szCs w:val="20"/>
        </w:rPr>
        <w:t xml:space="preserve"> 2021-2027 (podmioty wykonujące badania ewaluacyjne, podmioty wykonujące zadania z zakresu promocji), Komisja Europejska, minister właściwy </w:t>
      </w:r>
      <w:r>
        <w:rPr>
          <w:rFonts w:ascii="Poppins" w:eastAsia="Poppins" w:hAnsi="Poppins" w:cs="Poppins"/>
          <w:sz w:val="20"/>
          <w:szCs w:val="20"/>
        </w:rPr>
        <w:br/>
      </w:r>
      <w:r w:rsidRPr="00AC5D8E">
        <w:rPr>
          <w:rFonts w:ascii="Poppins" w:eastAsia="Poppins" w:hAnsi="Poppins" w:cs="Poppins"/>
          <w:sz w:val="20"/>
          <w:szCs w:val="20"/>
        </w:rPr>
        <w:t xml:space="preserve">do spraw finansów publicznych, ds. rozwoju regionalnego oraz podmioty upoważnione na podstawie przepisów prawa oraz podmioty wykonujące zadania </w:t>
      </w:r>
      <w:r>
        <w:rPr>
          <w:rFonts w:ascii="Poppins" w:eastAsia="Poppins" w:hAnsi="Poppins" w:cs="Poppins"/>
          <w:sz w:val="20"/>
          <w:szCs w:val="20"/>
        </w:rPr>
        <w:br/>
      </w:r>
      <w:r w:rsidRPr="00AC5D8E">
        <w:rPr>
          <w:rFonts w:ascii="Poppins" w:eastAsia="Poppins" w:hAnsi="Poppins" w:cs="Poppins"/>
          <w:sz w:val="20"/>
          <w:szCs w:val="20"/>
        </w:rPr>
        <w:t>w zakresie archiwizacji.</w:t>
      </w:r>
    </w:p>
    <w:p w14:paraId="353A06F5" w14:textId="77777777" w:rsidR="00F6659B" w:rsidRPr="00AC5D8E" w:rsidRDefault="00F6659B" w:rsidP="00F6659B">
      <w:pPr>
        <w:pStyle w:val="Akapitzlist"/>
        <w:numPr>
          <w:ilvl w:val="0"/>
          <w:numId w:val="37"/>
        </w:numPr>
        <w:pBdr>
          <w:top w:val="nil"/>
          <w:left w:val="nil"/>
          <w:bottom w:val="nil"/>
          <w:right w:val="nil"/>
          <w:between w:val="nil"/>
        </w:pBdr>
        <w:spacing w:line="276" w:lineRule="auto"/>
        <w:jc w:val="both"/>
        <w:rPr>
          <w:rFonts w:ascii="Poppins" w:eastAsia="Poppins" w:hAnsi="Poppins" w:cs="Poppins"/>
          <w:sz w:val="20"/>
          <w:szCs w:val="20"/>
        </w:rPr>
      </w:pPr>
      <w:r w:rsidRPr="00AC5D8E">
        <w:rPr>
          <w:rFonts w:ascii="Poppins" w:eastAsia="Poppins" w:hAnsi="Poppins" w:cs="Poppins"/>
          <w:sz w:val="20"/>
          <w:szCs w:val="20"/>
        </w:rPr>
        <w:t xml:space="preserve">Dane osobowe będą przechowywane przez okres wynikający z realizacji </w:t>
      </w:r>
      <w:proofErr w:type="spellStart"/>
      <w:r w:rsidRPr="00AC5D8E">
        <w:rPr>
          <w:rFonts w:ascii="Poppins" w:eastAsia="Poppins" w:hAnsi="Poppins" w:cs="Poppins"/>
          <w:sz w:val="20"/>
          <w:szCs w:val="20"/>
        </w:rPr>
        <w:t>FEdP</w:t>
      </w:r>
      <w:proofErr w:type="spellEnd"/>
      <w:r w:rsidRPr="00AC5D8E">
        <w:rPr>
          <w:rFonts w:ascii="Poppins" w:eastAsia="Poppins" w:hAnsi="Poppins" w:cs="Poppins"/>
          <w:sz w:val="20"/>
          <w:szCs w:val="20"/>
        </w:rPr>
        <w:t xml:space="preserve"> 2021-2027, tzn. okres realizacji projektu, zachowania trwałości oraz okres przechowywania dokumentacji dotyczącej projektu, wynikający z zapisów określonych szczegółowo </w:t>
      </w:r>
      <w:r>
        <w:rPr>
          <w:rFonts w:ascii="Poppins" w:eastAsia="Poppins" w:hAnsi="Poppins" w:cs="Poppins"/>
          <w:sz w:val="20"/>
          <w:szCs w:val="20"/>
        </w:rPr>
        <w:br/>
      </w:r>
      <w:r w:rsidRPr="00AC5D8E">
        <w:rPr>
          <w:rFonts w:ascii="Poppins" w:eastAsia="Poppins" w:hAnsi="Poppins" w:cs="Poppins"/>
          <w:sz w:val="20"/>
          <w:szCs w:val="20"/>
        </w:rPr>
        <w:t xml:space="preserve">w Rozporządzeniu Prezesa Rady Ministrów z dnia 18 stycznia 2011 r. w sprawie instrukcji kancelaryjnej, jednolitych rzeczowych wykazów akt oraz instrukcji w sprawie organizacji i zakresu działania archiwów zakładowych (Dz.U. 2011 nr 14 poz. 67) oraz </w:t>
      </w:r>
      <w:r>
        <w:rPr>
          <w:rFonts w:ascii="Poppins" w:eastAsia="Poppins" w:hAnsi="Poppins" w:cs="Poppins"/>
          <w:sz w:val="20"/>
          <w:szCs w:val="20"/>
        </w:rPr>
        <w:br/>
      </w:r>
      <w:r w:rsidRPr="00AC5D8E">
        <w:rPr>
          <w:rFonts w:ascii="Poppins" w:eastAsia="Poppins" w:hAnsi="Poppins" w:cs="Poppins"/>
          <w:sz w:val="20"/>
          <w:szCs w:val="20"/>
        </w:rPr>
        <w:t>z przepisów prawa dot. archiwizacji.</w:t>
      </w:r>
    </w:p>
    <w:p w14:paraId="0E29C1C5" w14:textId="77777777" w:rsidR="00F6659B" w:rsidRPr="00AC5D8E" w:rsidRDefault="00F6659B" w:rsidP="00F6659B">
      <w:pPr>
        <w:pStyle w:val="Akapitzlist"/>
        <w:numPr>
          <w:ilvl w:val="0"/>
          <w:numId w:val="37"/>
        </w:numPr>
        <w:pBdr>
          <w:top w:val="nil"/>
          <w:left w:val="nil"/>
          <w:bottom w:val="nil"/>
          <w:right w:val="nil"/>
          <w:between w:val="nil"/>
        </w:pBdr>
        <w:spacing w:line="276" w:lineRule="auto"/>
        <w:jc w:val="both"/>
        <w:rPr>
          <w:rFonts w:ascii="Poppins" w:eastAsia="Poppins" w:hAnsi="Poppins" w:cs="Poppins"/>
          <w:sz w:val="20"/>
          <w:szCs w:val="20"/>
        </w:rPr>
      </w:pPr>
      <w:r w:rsidRPr="00AC5D8E">
        <w:rPr>
          <w:rFonts w:ascii="Poppins" w:eastAsia="Poppins" w:hAnsi="Poppins" w:cs="Poppins"/>
          <w:sz w:val="20"/>
          <w:szCs w:val="20"/>
        </w:rPr>
        <w:t>Osobie, która wyraża zgodę na przetwarzanie danych osobowych przysługuje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72FB5118" w14:textId="77777777" w:rsidR="00F6659B" w:rsidRPr="00AC5D8E" w:rsidRDefault="00F6659B" w:rsidP="00F6659B">
      <w:pPr>
        <w:pStyle w:val="Akapitzlist"/>
        <w:numPr>
          <w:ilvl w:val="0"/>
          <w:numId w:val="37"/>
        </w:numPr>
        <w:pBdr>
          <w:top w:val="nil"/>
          <w:left w:val="nil"/>
          <w:bottom w:val="nil"/>
          <w:right w:val="nil"/>
          <w:between w:val="nil"/>
        </w:pBdr>
        <w:spacing w:line="276" w:lineRule="auto"/>
        <w:jc w:val="both"/>
        <w:rPr>
          <w:rFonts w:ascii="Poppins" w:eastAsia="Poppins" w:hAnsi="Poppins" w:cs="Poppins"/>
          <w:sz w:val="20"/>
          <w:szCs w:val="20"/>
        </w:rPr>
      </w:pPr>
      <w:r w:rsidRPr="00AC5D8E">
        <w:rPr>
          <w:rFonts w:ascii="Poppins" w:eastAsia="Poppins" w:hAnsi="Poppins" w:cs="Poppins"/>
          <w:sz w:val="20"/>
          <w:szCs w:val="20"/>
        </w:rPr>
        <w:t xml:space="preserve">Osoba, która wyraża zgodę na przetwarzania danych osobowych przysługuje prawo wniesienia skargi dotyczącej niezgodności przetwarzania danych osobowych </w:t>
      </w:r>
      <w:r>
        <w:rPr>
          <w:rFonts w:ascii="Poppins" w:eastAsia="Poppins" w:hAnsi="Poppins" w:cs="Poppins"/>
          <w:sz w:val="20"/>
          <w:szCs w:val="20"/>
        </w:rPr>
        <w:br/>
      </w:r>
      <w:r w:rsidRPr="00AC5D8E">
        <w:rPr>
          <w:rFonts w:ascii="Poppins" w:eastAsia="Poppins" w:hAnsi="Poppins" w:cs="Poppins"/>
          <w:sz w:val="20"/>
          <w:szCs w:val="20"/>
        </w:rPr>
        <w:t>do organu nadzorczego – Prezesa Urzędu Ochrony Danych Osobowych (uodo.gov.pl) z siedzibą w Warszawie przy ul. Stawki 2.</w:t>
      </w:r>
    </w:p>
    <w:p w14:paraId="2E62FE34" w14:textId="77777777" w:rsidR="00F6659B" w:rsidRPr="00AC5D8E" w:rsidRDefault="00F6659B" w:rsidP="00F6659B">
      <w:pPr>
        <w:pStyle w:val="Akapitzlist"/>
        <w:numPr>
          <w:ilvl w:val="0"/>
          <w:numId w:val="37"/>
        </w:numPr>
        <w:pBdr>
          <w:top w:val="nil"/>
          <w:left w:val="nil"/>
          <w:bottom w:val="nil"/>
          <w:right w:val="nil"/>
          <w:between w:val="nil"/>
        </w:pBdr>
        <w:spacing w:line="276" w:lineRule="auto"/>
        <w:jc w:val="both"/>
        <w:rPr>
          <w:rFonts w:ascii="Poppins" w:eastAsia="Poppins" w:hAnsi="Poppins" w:cs="Poppins"/>
          <w:sz w:val="20"/>
          <w:szCs w:val="20"/>
        </w:rPr>
      </w:pPr>
      <w:r w:rsidRPr="00AC5D8E">
        <w:rPr>
          <w:rFonts w:ascii="Poppins" w:eastAsia="Poppins" w:hAnsi="Poppins" w:cs="Poppins"/>
          <w:sz w:val="20"/>
          <w:szCs w:val="20"/>
        </w:rPr>
        <w:t>Dane osobowe nie będą wykorzystywane do zautomatyzowanego podejmowania decyzji ani profilowania, o którym mowa w art. 22 rozporządzenia o ochronie danych osobowych.</w:t>
      </w:r>
    </w:p>
    <w:p w14:paraId="4AD19D50" w14:textId="6A15E31A" w:rsidR="00336E1A" w:rsidRPr="00336E1A" w:rsidRDefault="00336E1A" w:rsidP="00336E1A">
      <w:pPr>
        <w:rPr>
          <w:rFonts w:ascii="Poppins" w:eastAsia="Poppins" w:hAnsi="Poppins" w:cs="Poppins"/>
          <w:b/>
          <w:color w:val="FF0000"/>
          <w:sz w:val="20"/>
          <w:szCs w:val="20"/>
        </w:rPr>
      </w:pPr>
    </w:p>
    <w:p w14:paraId="668CDC61" w14:textId="77777777" w:rsidR="00336E1A" w:rsidRPr="00AC5D8E" w:rsidRDefault="00336E1A" w:rsidP="00336E1A">
      <w:pPr>
        <w:rPr>
          <w:rFonts w:ascii="Poppins" w:eastAsia="Poppins" w:hAnsi="Poppins" w:cs="Poppins"/>
          <w:b/>
          <w:sz w:val="20"/>
          <w:szCs w:val="20"/>
        </w:rPr>
      </w:pPr>
    </w:p>
    <w:p w14:paraId="44EF58AB" w14:textId="77777777" w:rsidR="00336E1A" w:rsidRPr="00AC5D8E" w:rsidRDefault="00336E1A" w:rsidP="00336E1A">
      <w:pPr>
        <w:rPr>
          <w:rFonts w:ascii="Poppins" w:eastAsia="Poppins" w:hAnsi="Poppins" w:cs="Poppins"/>
          <w:b/>
          <w:sz w:val="20"/>
          <w:szCs w:val="20"/>
        </w:rPr>
      </w:pPr>
      <w:r w:rsidRPr="00AC5D8E">
        <w:rPr>
          <w:rFonts w:ascii="Poppins" w:eastAsia="Poppins" w:hAnsi="Poppins" w:cs="Poppins"/>
          <w:b/>
          <w:sz w:val="20"/>
          <w:szCs w:val="20"/>
        </w:rPr>
        <w:t>Oświadczam, że zapoznałem/</w:t>
      </w:r>
      <w:proofErr w:type="spellStart"/>
      <w:r w:rsidRPr="00AC5D8E">
        <w:rPr>
          <w:rFonts w:ascii="Poppins" w:eastAsia="Poppins" w:hAnsi="Poppins" w:cs="Poppins"/>
          <w:b/>
          <w:sz w:val="20"/>
          <w:szCs w:val="20"/>
        </w:rPr>
        <w:t>am</w:t>
      </w:r>
      <w:proofErr w:type="spellEnd"/>
      <w:r w:rsidRPr="00AC5D8E">
        <w:rPr>
          <w:rFonts w:ascii="Poppins" w:eastAsia="Poppins" w:hAnsi="Poppins" w:cs="Poppins"/>
          <w:b/>
          <w:sz w:val="20"/>
          <w:szCs w:val="20"/>
        </w:rPr>
        <w:t xml:space="preserve"> się z powyższą informacją.</w:t>
      </w:r>
    </w:p>
    <w:tbl>
      <w:tblPr>
        <w:tblW w:w="9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4"/>
        <w:gridCol w:w="4933"/>
      </w:tblGrid>
      <w:tr w:rsidR="00AC5D8E" w:rsidRPr="00AC5D8E" w14:paraId="20CF4C48" w14:textId="77777777" w:rsidTr="00766A1F">
        <w:trPr>
          <w:trHeight w:val="758"/>
        </w:trPr>
        <w:tc>
          <w:tcPr>
            <w:tcW w:w="4564" w:type="dxa"/>
            <w:tcBorders>
              <w:bottom w:val="single" w:sz="4" w:space="0" w:color="000000"/>
            </w:tcBorders>
          </w:tcPr>
          <w:p w14:paraId="2D297363" w14:textId="77777777" w:rsidR="00336E1A" w:rsidRPr="00AC5D8E" w:rsidRDefault="00336E1A" w:rsidP="00766A1F">
            <w:pPr>
              <w:rPr>
                <w:rFonts w:ascii="Poppins" w:eastAsia="Poppins" w:hAnsi="Poppins" w:cs="Poppins"/>
                <w:b/>
                <w:sz w:val="20"/>
                <w:szCs w:val="20"/>
              </w:rPr>
            </w:pPr>
          </w:p>
          <w:p w14:paraId="2A3C5995" w14:textId="77777777" w:rsidR="00336E1A" w:rsidRPr="00AC5D8E" w:rsidRDefault="00336E1A" w:rsidP="00766A1F">
            <w:pPr>
              <w:rPr>
                <w:rFonts w:ascii="Poppins" w:eastAsia="Poppins" w:hAnsi="Poppins" w:cs="Poppins"/>
                <w:b/>
                <w:sz w:val="20"/>
                <w:szCs w:val="20"/>
              </w:rPr>
            </w:pPr>
          </w:p>
          <w:p w14:paraId="684580F1" w14:textId="77777777" w:rsidR="00336E1A" w:rsidRPr="00AC5D8E" w:rsidRDefault="00336E1A" w:rsidP="00766A1F">
            <w:pPr>
              <w:rPr>
                <w:rFonts w:ascii="Poppins" w:eastAsia="Poppins" w:hAnsi="Poppins" w:cs="Poppins"/>
                <w:b/>
                <w:sz w:val="20"/>
                <w:szCs w:val="20"/>
              </w:rPr>
            </w:pPr>
          </w:p>
        </w:tc>
        <w:tc>
          <w:tcPr>
            <w:tcW w:w="4933" w:type="dxa"/>
            <w:tcBorders>
              <w:bottom w:val="single" w:sz="4" w:space="0" w:color="000000"/>
            </w:tcBorders>
          </w:tcPr>
          <w:p w14:paraId="4D709942" w14:textId="77777777" w:rsidR="00336E1A" w:rsidRPr="00AC5D8E" w:rsidRDefault="00336E1A" w:rsidP="00766A1F">
            <w:pPr>
              <w:rPr>
                <w:rFonts w:ascii="Poppins" w:eastAsia="Poppins" w:hAnsi="Poppins" w:cs="Poppins"/>
                <w:b/>
                <w:sz w:val="20"/>
                <w:szCs w:val="20"/>
              </w:rPr>
            </w:pPr>
          </w:p>
          <w:p w14:paraId="73B44E8B" w14:textId="77777777" w:rsidR="00336E1A" w:rsidRPr="00AC5D8E" w:rsidRDefault="00336E1A" w:rsidP="00766A1F">
            <w:pPr>
              <w:rPr>
                <w:rFonts w:ascii="Poppins" w:eastAsia="Poppins" w:hAnsi="Poppins" w:cs="Poppins"/>
                <w:b/>
                <w:sz w:val="20"/>
                <w:szCs w:val="20"/>
              </w:rPr>
            </w:pPr>
          </w:p>
          <w:p w14:paraId="673614F8" w14:textId="77777777" w:rsidR="00336E1A" w:rsidRPr="00AC5D8E" w:rsidRDefault="00336E1A" w:rsidP="00766A1F">
            <w:pPr>
              <w:rPr>
                <w:rFonts w:ascii="Poppins" w:eastAsia="Poppins" w:hAnsi="Poppins" w:cs="Poppins"/>
                <w:b/>
                <w:sz w:val="20"/>
                <w:szCs w:val="20"/>
              </w:rPr>
            </w:pPr>
          </w:p>
        </w:tc>
      </w:tr>
      <w:tr w:rsidR="00AC5D8E" w:rsidRPr="00AC5D8E" w14:paraId="27B38708" w14:textId="77777777" w:rsidTr="00766A1F">
        <w:trPr>
          <w:trHeight w:val="305"/>
        </w:trPr>
        <w:tc>
          <w:tcPr>
            <w:tcW w:w="4564" w:type="dxa"/>
            <w:shd w:val="clear" w:color="auto" w:fill="F2F2F2"/>
          </w:tcPr>
          <w:p w14:paraId="4BAE25FF" w14:textId="77777777" w:rsidR="00336E1A" w:rsidRPr="00AC5D8E" w:rsidRDefault="00336E1A" w:rsidP="00766A1F">
            <w:pPr>
              <w:jc w:val="center"/>
              <w:rPr>
                <w:rFonts w:ascii="Poppins" w:eastAsia="Poppins" w:hAnsi="Poppins" w:cs="Poppins"/>
                <w:b/>
                <w:i/>
                <w:sz w:val="20"/>
                <w:szCs w:val="20"/>
              </w:rPr>
            </w:pPr>
            <w:r w:rsidRPr="00AC5D8E">
              <w:rPr>
                <w:rFonts w:ascii="Poppins" w:eastAsia="Poppins" w:hAnsi="Poppins" w:cs="Poppins"/>
                <w:b/>
                <w:i/>
                <w:sz w:val="20"/>
                <w:szCs w:val="20"/>
              </w:rPr>
              <w:t>Miejscowość, data</w:t>
            </w:r>
          </w:p>
        </w:tc>
        <w:tc>
          <w:tcPr>
            <w:tcW w:w="4933" w:type="dxa"/>
            <w:shd w:val="clear" w:color="auto" w:fill="F2F2F2"/>
          </w:tcPr>
          <w:p w14:paraId="72F4782F" w14:textId="45F395D2" w:rsidR="00336E1A" w:rsidRPr="00AC5D8E" w:rsidRDefault="00336E1A" w:rsidP="00766A1F">
            <w:pPr>
              <w:jc w:val="center"/>
              <w:rPr>
                <w:rFonts w:ascii="Poppins" w:eastAsia="Poppins" w:hAnsi="Poppins" w:cs="Poppins"/>
                <w:b/>
                <w:i/>
                <w:sz w:val="20"/>
                <w:szCs w:val="20"/>
              </w:rPr>
            </w:pPr>
            <w:r w:rsidRPr="00AC5D8E">
              <w:rPr>
                <w:rFonts w:ascii="Poppins" w:eastAsia="Poppins" w:hAnsi="Poppins" w:cs="Poppins"/>
                <w:b/>
                <w:i/>
                <w:sz w:val="20"/>
                <w:szCs w:val="20"/>
              </w:rPr>
              <w:t>Podpis Wykonawcy</w:t>
            </w:r>
          </w:p>
        </w:tc>
      </w:tr>
    </w:tbl>
    <w:p w14:paraId="2D4FFD5F" w14:textId="77777777" w:rsidR="00336E1A" w:rsidRPr="00336E1A" w:rsidRDefault="00336E1A" w:rsidP="00336E1A">
      <w:pPr>
        <w:rPr>
          <w:rFonts w:ascii="Poppins" w:eastAsia="Poppins" w:hAnsi="Poppins" w:cs="Poppins"/>
          <w:color w:val="FF0000"/>
          <w:sz w:val="20"/>
          <w:szCs w:val="20"/>
        </w:rPr>
      </w:pPr>
    </w:p>
    <w:p w14:paraId="79EF8CD5" w14:textId="4CBB5C98" w:rsidR="00B837F1" w:rsidRPr="00336E1A" w:rsidRDefault="00B837F1" w:rsidP="00336E1A">
      <w:pPr>
        <w:rPr>
          <w:rFonts w:eastAsia="Poppins"/>
          <w:color w:val="FF0000"/>
        </w:rPr>
      </w:pPr>
    </w:p>
    <w:sectPr w:rsidR="00B837F1" w:rsidRPr="00336E1A" w:rsidSect="00A34529">
      <w:headerReference w:type="default" r:id="rId8"/>
      <w:footerReference w:type="default" r:id="rId9"/>
      <w:pgSz w:w="11906" w:h="16838"/>
      <w:pgMar w:top="1575" w:right="1417" w:bottom="1417" w:left="1417" w:header="708" w:footer="708"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588F4A" w16cex:dateUtc="2025-09-18T1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76EDD5" w16cid:durableId="7E588F4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750F8" w14:textId="77777777" w:rsidR="00846E94" w:rsidRDefault="00846E94">
      <w:r>
        <w:separator/>
      </w:r>
    </w:p>
  </w:endnote>
  <w:endnote w:type="continuationSeparator" w:id="0">
    <w:p w14:paraId="4881DA6C" w14:textId="77777777" w:rsidR="00846E94" w:rsidRDefault="00846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Poppins">
    <w:panose1 w:val="00000500000000000000"/>
    <w:charset w:val="EE"/>
    <w:family w:val="auto"/>
    <w:pitch w:val="variable"/>
    <w:sig w:usb0="00008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57411" w14:textId="3C259E68" w:rsidR="00A22BCA" w:rsidRDefault="00A22BCA">
    <w:pPr>
      <w:pBdr>
        <w:top w:val="nil"/>
        <w:left w:val="nil"/>
        <w:bottom w:val="nil"/>
        <w:right w:val="nil"/>
        <w:between w:val="nil"/>
      </w:pBdr>
      <w:tabs>
        <w:tab w:val="center" w:pos="4536"/>
        <w:tab w:val="right" w:pos="9072"/>
      </w:tabs>
      <w:jc w:val="center"/>
      <w:rPr>
        <w:color w:val="000000"/>
      </w:rPr>
    </w:pPr>
    <w:r>
      <w:rPr>
        <w:rFonts w:ascii="Calibri" w:eastAsia="Calibri" w:hAnsi="Calibri" w:cs="Calibri"/>
        <w:noProof/>
        <w:color w:val="000000"/>
        <w:sz w:val="16"/>
        <w:szCs w:val="16"/>
      </w:rPr>
      <w:drawing>
        <wp:anchor distT="0" distB="0" distL="114300" distR="114300" simplePos="0" relativeHeight="251659264" behindDoc="0" locked="0" layoutInCell="1" allowOverlap="1" wp14:anchorId="204D6BCB" wp14:editId="552D0A22">
          <wp:simplePos x="0" y="0"/>
          <wp:positionH relativeFrom="margin">
            <wp:posOffset>4226943</wp:posOffset>
          </wp:positionH>
          <wp:positionV relativeFrom="paragraph">
            <wp:posOffset>11311</wp:posOffset>
          </wp:positionV>
          <wp:extent cx="1701165" cy="49974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y_dla_innych_logo_nowe_kolor.jpg"/>
                  <pic:cNvPicPr/>
                </pic:nvPicPr>
                <pic:blipFill>
                  <a:blip r:embed="rId1">
                    <a:extLst>
                      <a:ext uri="{28A0092B-C50C-407E-A947-70E740481C1C}">
                        <a14:useLocalDpi xmlns:a14="http://schemas.microsoft.com/office/drawing/2010/main" val="0"/>
                      </a:ext>
                    </a:extLst>
                  </a:blip>
                  <a:stretch>
                    <a:fillRect/>
                  </a:stretch>
                </pic:blipFill>
                <pic:spPr>
                  <a:xfrm>
                    <a:off x="0" y="0"/>
                    <a:ext cx="1701165" cy="499745"/>
                  </a:xfrm>
                  <a:prstGeom prst="rect">
                    <a:avLst/>
                  </a:prstGeom>
                </pic:spPr>
              </pic:pic>
            </a:graphicData>
          </a:graphic>
          <wp14:sizeRelH relativeFrom="margin">
            <wp14:pctWidth>0</wp14:pctWidth>
          </wp14:sizeRelH>
          <wp14:sizeRelV relativeFrom="margin">
            <wp14:pctHeight>0</wp14:pctHeight>
          </wp14:sizeRelV>
        </wp:anchor>
      </w:drawing>
    </w:r>
    <w:r>
      <w:rPr>
        <w:color w:val="000000"/>
      </w:rPr>
      <w:fldChar w:fldCharType="begin"/>
    </w:r>
    <w:r>
      <w:rPr>
        <w:color w:val="000000"/>
      </w:rPr>
      <w:instrText>PAGE</w:instrText>
    </w:r>
    <w:r>
      <w:rPr>
        <w:color w:val="000000"/>
      </w:rPr>
      <w:fldChar w:fldCharType="separate"/>
    </w:r>
    <w:r w:rsidR="00CC0BB7">
      <w:rPr>
        <w:noProof/>
        <w:color w:val="000000"/>
      </w:rPr>
      <w:t>4</w:t>
    </w:r>
    <w:r>
      <w:rPr>
        <w:color w:val="000000"/>
      </w:rPr>
      <w:fldChar w:fldCharType="end"/>
    </w:r>
  </w:p>
  <w:p w14:paraId="576269DF" w14:textId="77777777" w:rsidR="00A22BCA" w:rsidRDefault="00A22BCA" w:rsidP="000967A2">
    <w:pPr>
      <w:pBdr>
        <w:top w:val="nil"/>
        <w:left w:val="nil"/>
        <w:bottom w:val="nil"/>
        <w:right w:val="nil"/>
        <w:between w:val="nil"/>
      </w:pBdr>
      <w:tabs>
        <w:tab w:val="center" w:pos="4536"/>
        <w:tab w:val="right" w:pos="9072"/>
      </w:tabs>
      <w:rPr>
        <w:rFonts w:ascii="Calibri" w:eastAsia="Calibri" w:hAnsi="Calibri" w:cs="Calibri"/>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052C3" w14:textId="77777777" w:rsidR="00846E94" w:rsidRDefault="00846E94">
      <w:r>
        <w:separator/>
      </w:r>
    </w:p>
  </w:footnote>
  <w:footnote w:type="continuationSeparator" w:id="0">
    <w:p w14:paraId="49D89A0C" w14:textId="77777777" w:rsidR="00846E94" w:rsidRDefault="00846E94">
      <w:r>
        <w:continuationSeparator/>
      </w:r>
    </w:p>
  </w:footnote>
  <w:footnote w:id="1">
    <w:p w14:paraId="727CDC77" w14:textId="77777777" w:rsidR="007620D4" w:rsidRPr="00B4732F" w:rsidRDefault="007620D4" w:rsidP="007620D4">
      <w:pPr>
        <w:pStyle w:val="Tekstprzypisudolnego"/>
        <w:rPr>
          <w:rFonts w:ascii="Poppins" w:hAnsi="Poppins" w:cs="Poppins"/>
          <w:i/>
          <w:sz w:val="15"/>
          <w:szCs w:val="15"/>
        </w:rPr>
      </w:pPr>
      <w:r w:rsidRPr="00B4732F">
        <w:rPr>
          <w:rStyle w:val="Odwoanieprzypisudolnego"/>
          <w:rFonts w:ascii="Poppins" w:hAnsi="Poppins" w:cs="Poppins"/>
          <w:i/>
          <w:sz w:val="15"/>
          <w:szCs w:val="15"/>
        </w:rPr>
        <w:footnoteRef/>
      </w:r>
      <w:r w:rsidRPr="00B4732F">
        <w:rPr>
          <w:rFonts w:ascii="Poppins" w:hAnsi="Poppins" w:cs="Poppins"/>
          <w:i/>
          <w:sz w:val="15"/>
          <w:szCs w:val="15"/>
        </w:rPr>
        <w:t xml:space="preserve"> </w:t>
      </w:r>
      <w:r w:rsidRPr="00B4732F">
        <w:rPr>
          <w:rFonts w:ascii="Poppins" w:eastAsia="Poppins" w:hAnsi="Poppins" w:cs="Poppins"/>
          <w:i/>
          <w:color w:val="000000"/>
          <w:sz w:val="15"/>
          <w:szCs w:val="15"/>
        </w:rPr>
        <w:t>Upusty i rabaty nie mogą być czasowe i powinny obejmować minimalny okres związania ofertą wskazany w zapytaniu ofertowym.</w:t>
      </w:r>
    </w:p>
  </w:footnote>
  <w:footnote w:id="2">
    <w:p w14:paraId="7D97377F" w14:textId="6385810D" w:rsidR="007620D4" w:rsidRPr="00BE79F9" w:rsidRDefault="007620D4">
      <w:pPr>
        <w:pStyle w:val="Tekstprzypisudolnego"/>
        <w:rPr>
          <w:rFonts w:ascii="Poppins" w:hAnsi="Poppins" w:cs="Poppins"/>
          <w:i/>
          <w:sz w:val="16"/>
          <w:szCs w:val="16"/>
        </w:rPr>
      </w:pPr>
      <w:r w:rsidRPr="00BE79F9">
        <w:rPr>
          <w:rStyle w:val="Odwoanieprzypisudolnego"/>
          <w:rFonts w:ascii="Poppins" w:hAnsi="Poppins" w:cs="Poppins"/>
          <w:sz w:val="16"/>
          <w:szCs w:val="16"/>
        </w:rPr>
        <w:footnoteRef/>
      </w:r>
      <w:r w:rsidRPr="00BE79F9">
        <w:rPr>
          <w:rFonts w:ascii="Poppins" w:hAnsi="Poppins" w:cs="Poppins"/>
          <w:sz w:val="16"/>
          <w:szCs w:val="16"/>
        </w:rPr>
        <w:t xml:space="preserve"> </w:t>
      </w:r>
      <w:r w:rsidRPr="00BE79F9">
        <w:rPr>
          <w:rFonts w:ascii="Poppins" w:hAnsi="Poppins" w:cs="Poppins"/>
          <w:i/>
          <w:sz w:val="16"/>
          <w:szCs w:val="16"/>
        </w:rPr>
        <w:t>Wypełnić, jeśli dotyczy.</w:t>
      </w:r>
    </w:p>
  </w:footnote>
  <w:footnote w:id="3">
    <w:p w14:paraId="59E20A8D" w14:textId="2B4362D5" w:rsidR="007620D4" w:rsidRPr="00BE79F9" w:rsidRDefault="007620D4">
      <w:pPr>
        <w:pStyle w:val="Tekstprzypisudolnego"/>
        <w:rPr>
          <w:rFonts w:ascii="Poppins" w:hAnsi="Poppins" w:cs="Poppins"/>
          <w:sz w:val="16"/>
          <w:szCs w:val="16"/>
        </w:rPr>
      </w:pPr>
      <w:r w:rsidRPr="00BE79F9">
        <w:rPr>
          <w:rStyle w:val="Odwoanieprzypisudolnego"/>
          <w:rFonts w:ascii="Poppins" w:hAnsi="Poppins" w:cs="Poppins"/>
          <w:sz w:val="16"/>
          <w:szCs w:val="16"/>
        </w:rPr>
        <w:footnoteRef/>
      </w:r>
      <w:r w:rsidRPr="00BE79F9">
        <w:rPr>
          <w:rFonts w:ascii="Poppins" w:hAnsi="Poppins" w:cs="Poppins"/>
          <w:sz w:val="16"/>
          <w:szCs w:val="16"/>
        </w:rPr>
        <w:t xml:space="preserve"> </w:t>
      </w:r>
      <w:r w:rsidRPr="00BE79F9">
        <w:rPr>
          <w:rFonts w:ascii="Poppins" w:hAnsi="Poppins" w:cs="Poppins"/>
          <w:i/>
          <w:sz w:val="16"/>
          <w:szCs w:val="16"/>
        </w:rPr>
        <w:t>Wypełnić, jeśli dotyczy.</w:t>
      </w:r>
    </w:p>
  </w:footnote>
  <w:footnote w:id="4">
    <w:p w14:paraId="763B1049" w14:textId="472D22D0" w:rsidR="00BE79F9" w:rsidRPr="00BE79F9" w:rsidRDefault="00BE79F9">
      <w:pPr>
        <w:pStyle w:val="Tekstprzypisudolnego"/>
        <w:rPr>
          <w:rFonts w:ascii="Poppins" w:hAnsi="Poppins" w:cs="Poppins"/>
          <w:sz w:val="16"/>
          <w:szCs w:val="16"/>
        </w:rPr>
      </w:pPr>
      <w:r w:rsidRPr="00BE79F9">
        <w:rPr>
          <w:rStyle w:val="Odwoanieprzypisudolnego"/>
          <w:rFonts w:ascii="Poppins" w:hAnsi="Poppins" w:cs="Poppins"/>
          <w:sz w:val="16"/>
          <w:szCs w:val="16"/>
        </w:rPr>
        <w:footnoteRef/>
      </w:r>
      <w:r w:rsidRPr="00BE79F9">
        <w:rPr>
          <w:rFonts w:ascii="Poppins" w:hAnsi="Poppins" w:cs="Poppins"/>
          <w:sz w:val="16"/>
          <w:szCs w:val="16"/>
        </w:rPr>
        <w:t xml:space="preserve"> </w:t>
      </w:r>
      <w:r w:rsidRPr="00BE79F9">
        <w:rPr>
          <w:rFonts w:ascii="Poppins" w:hAnsi="Poppins" w:cs="Poppins"/>
          <w:i/>
          <w:sz w:val="16"/>
          <w:szCs w:val="16"/>
        </w:rPr>
        <w:t>Wypełnić, jeśli dotyczy.</w:t>
      </w:r>
    </w:p>
  </w:footnote>
  <w:footnote w:id="5">
    <w:p w14:paraId="2A0A55C4" w14:textId="0F71A331" w:rsidR="00BE79F9" w:rsidRDefault="00BE79F9">
      <w:pPr>
        <w:pStyle w:val="Tekstprzypisudolnego"/>
      </w:pPr>
      <w:r w:rsidRPr="00BE79F9">
        <w:rPr>
          <w:rStyle w:val="Odwoanieprzypisudolnego"/>
          <w:rFonts w:ascii="Poppins" w:hAnsi="Poppins" w:cs="Poppins"/>
          <w:sz w:val="16"/>
          <w:szCs w:val="16"/>
        </w:rPr>
        <w:footnoteRef/>
      </w:r>
      <w:r w:rsidRPr="00BE79F9">
        <w:rPr>
          <w:rFonts w:ascii="Poppins" w:hAnsi="Poppins" w:cs="Poppins"/>
          <w:sz w:val="16"/>
          <w:szCs w:val="16"/>
        </w:rPr>
        <w:t xml:space="preserve"> </w:t>
      </w:r>
      <w:r w:rsidRPr="00BE79F9">
        <w:rPr>
          <w:rFonts w:ascii="Poppins" w:hAnsi="Poppins" w:cs="Poppins"/>
          <w:i/>
          <w:sz w:val="16"/>
          <w:szCs w:val="16"/>
        </w:rPr>
        <w:t>Wypełnić, jeśli dotyczy.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727BD" w14:textId="77777777" w:rsidR="00A22BCA" w:rsidRPr="000967A2" w:rsidRDefault="00A22BCA" w:rsidP="000967A2">
    <w:pPr>
      <w:pBdr>
        <w:top w:val="nil"/>
        <w:left w:val="nil"/>
        <w:bottom w:val="nil"/>
        <w:right w:val="nil"/>
        <w:between w:val="nil"/>
      </w:pBdr>
      <w:tabs>
        <w:tab w:val="center" w:pos="4536"/>
        <w:tab w:val="right" w:pos="9072"/>
        <w:tab w:val="left" w:pos="2344"/>
      </w:tabs>
      <w:jc w:val="center"/>
      <w:rPr>
        <w:rFonts w:ascii="Poppins" w:eastAsia="Poppins" w:hAnsi="Poppins" w:cs="Poppins"/>
        <w:b/>
        <w:color w:val="000000"/>
        <w:sz w:val="16"/>
        <w:szCs w:val="16"/>
      </w:rPr>
    </w:pPr>
    <w:r>
      <w:rPr>
        <w:rFonts w:ascii="Poppins" w:eastAsia="Poppins" w:hAnsi="Poppins" w:cs="Poppins"/>
        <w:b/>
        <w:noProof/>
        <w:color w:val="000000"/>
        <w:sz w:val="16"/>
        <w:szCs w:val="16"/>
      </w:rPr>
      <w:drawing>
        <wp:anchor distT="0" distB="0" distL="114300" distR="114300" simplePos="0" relativeHeight="251658240" behindDoc="0" locked="0" layoutInCell="1" allowOverlap="1" wp14:anchorId="7156A6B0" wp14:editId="2445AEBE">
          <wp:simplePos x="0" y="0"/>
          <wp:positionH relativeFrom="margin">
            <wp:align>right</wp:align>
          </wp:positionH>
          <wp:positionV relativeFrom="paragraph">
            <wp:posOffset>-78273</wp:posOffset>
          </wp:positionV>
          <wp:extent cx="5760720" cy="61722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P_2021_2027_k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617220"/>
                  </a:xfrm>
                  <a:prstGeom prst="rect">
                    <a:avLst/>
                  </a:prstGeom>
                </pic:spPr>
              </pic:pic>
            </a:graphicData>
          </a:graphic>
        </wp:anchor>
      </w:drawing>
    </w:r>
    <w:r>
      <w:rPr>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52F45"/>
    <w:multiLevelType w:val="multilevel"/>
    <w:tmpl w:val="3BD8302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582098E"/>
    <w:multiLevelType w:val="multilevel"/>
    <w:tmpl w:val="578CF7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C03EE6"/>
    <w:multiLevelType w:val="multilevel"/>
    <w:tmpl w:val="6BA04A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0B0E5A"/>
    <w:multiLevelType w:val="multilevel"/>
    <w:tmpl w:val="9DBA76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CB177B"/>
    <w:multiLevelType w:val="multilevel"/>
    <w:tmpl w:val="E9F05E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BD15C7"/>
    <w:multiLevelType w:val="multilevel"/>
    <w:tmpl w:val="4F946B36"/>
    <w:lvl w:ilvl="0">
      <w:start w:val="16"/>
      <w:numFmt w:val="upperRoman"/>
      <w:lvlText w:val="%1."/>
      <w:lvlJc w:val="righ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C8D0F91"/>
    <w:multiLevelType w:val="hybridMultilevel"/>
    <w:tmpl w:val="A6A45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0020BC"/>
    <w:multiLevelType w:val="multilevel"/>
    <w:tmpl w:val="FD9AA6D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5C6569"/>
    <w:multiLevelType w:val="multilevel"/>
    <w:tmpl w:val="5762DB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29F54C3"/>
    <w:multiLevelType w:val="hybridMultilevel"/>
    <w:tmpl w:val="02F024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FB3A5E"/>
    <w:multiLevelType w:val="multilevel"/>
    <w:tmpl w:val="B860A99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2ADD0D92"/>
    <w:multiLevelType w:val="hybridMultilevel"/>
    <w:tmpl w:val="B9904C94"/>
    <w:lvl w:ilvl="0" w:tplc="0415000F">
      <w:start w:val="1"/>
      <w:numFmt w:val="decimal"/>
      <w:lvlText w:val="%1."/>
      <w:lvlJc w:val="left"/>
      <w:pPr>
        <w:ind w:left="942" w:hanging="360"/>
      </w:pPr>
    </w:lvl>
    <w:lvl w:ilvl="1" w:tplc="04150019" w:tentative="1">
      <w:start w:val="1"/>
      <w:numFmt w:val="lowerLetter"/>
      <w:lvlText w:val="%2."/>
      <w:lvlJc w:val="left"/>
      <w:pPr>
        <w:ind w:left="1662" w:hanging="360"/>
      </w:pPr>
    </w:lvl>
    <w:lvl w:ilvl="2" w:tplc="0415001B" w:tentative="1">
      <w:start w:val="1"/>
      <w:numFmt w:val="lowerRoman"/>
      <w:lvlText w:val="%3."/>
      <w:lvlJc w:val="right"/>
      <w:pPr>
        <w:ind w:left="2382" w:hanging="180"/>
      </w:pPr>
    </w:lvl>
    <w:lvl w:ilvl="3" w:tplc="0415000F" w:tentative="1">
      <w:start w:val="1"/>
      <w:numFmt w:val="decimal"/>
      <w:lvlText w:val="%4."/>
      <w:lvlJc w:val="left"/>
      <w:pPr>
        <w:ind w:left="3102" w:hanging="360"/>
      </w:pPr>
    </w:lvl>
    <w:lvl w:ilvl="4" w:tplc="04150019" w:tentative="1">
      <w:start w:val="1"/>
      <w:numFmt w:val="lowerLetter"/>
      <w:lvlText w:val="%5."/>
      <w:lvlJc w:val="left"/>
      <w:pPr>
        <w:ind w:left="3822" w:hanging="360"/>
      </w:pPr>
    </w:lvl>
    <w:lvl w:ilvl="5" w:tplc="0415001B" w:tentative="1">
      <w:start w:val="1"/>
      <w:numFmt w:val="lowerRoman"/>
      <w:lvlText w:val="%6."/>
      <w:lvlJc w:val="right"/>
      <w:pPr>
        <w:ind w:left="4542" w:hanging="180"/>
      </w:pPr>
    </w:lvl>
    <w:lvl w:ilvl="6" w:tplc="0415000F" w:tentative="1">
      <w:start w:val="1"/>
      <w:numFmt w:val="decimal"/>
      <w:lvlText w:val="%7."/>
      <w:lvlJc w:val="left"/>
      <w:pPr>
        <w:ind w:left="5262" w:hanging="360"/>
      </w:pPr>
    </w:lvl>
    <w:lvl w:ilvl="7" w:tplc="04150019" w:tentative="1">
      <w:start w:val="1"/>
      <w:numFmt w:val="lowerLetter"/>
      <w:lvlText w:val="%8."/>
      <w:lvlJc w:val="left"/>
      <w:pPr>
        <w:ind w:left="5982" w:hanging="360"/>
      </w:pPr>
    </w:lvl>
    <w:lvl w:ilvl="8" w:tplc="0415001B" w:tentative="1">
      <w:start w:val="1"/>
      <w:numFmt w:val="lowerRoman"/>
      <w:lvlText w:val="%9."/>
      <w:lvlJc w:val="right"/>
      <w:pPr>
        <w:ind w:left="6702" w:hanging="180"/>
      </w:pPr>
    </w:lvl>
  </w:abstractNum>
  <w:abstractNum w:abstractNumId="12" w15:restartNumberingAfterBreak="0">
    <w:nsid w:val="2C3D48F4"/>
    <w:multiLevelType w:val="multilevel"/>
    <w:tmpl w:val="EC60B5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C63018B"/>
    <w:multiLevelType w:val="multilevel"/>
    <w:tmpl w:val="AC8275E0"/>
    <w:lvl w:ilvl="0">
      <w:start w:val="1"/>
      <w:numFmt w:val="bullet"/>
      <w:lvlText w:val="✔"/>
      <w:lvlJc w:val="left"/>
      <w:pPr>
        <w:ind w:left="720" w:hanging="360"/>
      </w:pPr>
      <w:rPr>
        <w:rFonts w:ascii="Noto Sans Symbols" w:eastAsia="Noto Sans Symbols" w:hAnsi="Noto Sans Symbols" w:cs="Noto Sans Symbols"/>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AF5F81"/>
    <w:multiLevelType w:val="multilevel"/>
    <w:tmpl w:val="62E2F00E"/>
    <w:lvl w:ilvl="0">
      <w:start w:val="17"/>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A86F1C"/>
    <w:multiLevelType w:val="hybridMultilevel"/>
    <w:tmpl w:val="8C38A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B6147F"/>
    <w:multiLevelType w:val="multilevel"/>
    <w:tmpl w:val="118CAD56"/>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32320E"/>
    <w:multiLevelType w:val="multilevel"/>
    <w:tmpl w:val="EDC416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D9127CA"/>
    <w:multiLevelType w:val="multilevel"/>
    <w:tmpl w:val="5100CAC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9" w15:restartNumberingAfterBreak="0">
    <w:nsid w:val="45EF1454"/>
    <w:multiLevelType w:val="multilevel"/>
    <w:tmpl w:val="1812BB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61601D1"/>
    <w:multiLevelType w:val="multilevel"/>
    <w:tmpl w:val="B8506630"/>
    <w:lvl w:ilvl="0">
      <w:start w:val="1"/>
      <w:numFmt w:val="decimal"/>
      <w:lvlText w:val="%1."/>
      <w:lvlJc w:val="left"/>
      <w:pPr>
        <w:ind w:left="720" w:hanging="360"/>
      </w:pPr>
      <w:rPr>
        <w:rFonts w:ascii="Poppins" w:eastAsia="Poppins" w:hAnsi="Poppins" w:cs="Poppins"/>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6E7566C"/>
    <w:multiLevelType w:val="multilevel"/>
    <w:tmpl w:val="90CEC1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7DB6827"/>
    <w:multiLevelType w:val="multilevel"/>
    <w:tmpl w:val="F698B46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A8F2074"/>
    <w:multiLevelType w:val="multilevel"/>
    <w:tmpl w:val="62E698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B762EB9"/>
    <w:multiLevelType w:val="multilevel"/>
    <w:tmpl w:val="3AD6723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D531EBA"/>
    <w:multiLevelType w:val="multilevel"/>
    <w:tmpl w:val="E086F9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19512A6"/>
    <w:multiLevelType w:val="multilevel"/>
    <w:tmpl w:val="4504FF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F806DE2"/>
    <w:multiLevelType w:val="multilevel"/>
    <w:tmpl w:val="A7B686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0642FE3"/>
    <w:multiLevelType w:val="multilevel"/>
    <w:tmpl w:val="B4D6F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795676"/>
    <w:multiLevelType w:val="multilevel"/>
    <w:tmpl w:val="7B6AF0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51749F"/>
    <w:multiLevelType w:val="multilevel"/>
    <w:tmpl w:val="9D08E45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1" w15:restartNumberingAfterBreak="0">
    <w:nsid w:val="6B3806F8"/>
    <w:multiLevelType w:val="hybridMultilevel"/>
    <w:tmpl w:val="F7AE68B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6D0B05EC"/>
    <w:multiLevelType w:val="multilevel"/>
    <w:tmpl w:val="BB6A51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3F126BC"/>
    <w:multiLevelType w:val="multilevel"/>
    <w:tmpl w:val="4D1A53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FA0C20"/>
    <w:multiLevelType w:val="multilevel"/>
    <w:tmpl w:val="D2FC82E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DA15A9"/>
    <w:multiLevelType w:val="multilevel"/>
    <w:tmpl w:val="518245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E635EA"/>
    <w:multiLevelType w:val="multilevel"/>
    <w:tmpl w:val="09427B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22"/>
  </w:num>
  <w:num w:numId="3">
    <w:abstractNumId w:val="32"/>
  </w:num>
  <w:num w:numId="4">
    <w:abstractNumId w:val="23"/>
  </w:num>
  <w:num w:numId="5">
    <w:abstractNumId w:val="26"/>
  </w:num>
  <w:num w:numId="6">
    <w:abstractNumId w:val="1"/>
  </w:num>
  <w:num w:numId="7">
    <w:abstractNumId w:val="2"/>
  </w:num>
  <w:num w:numId="8">
    <w:abstractNumId w:val="27"/>
  </w:num>
  <w:num w:numId="9">
    <w:abstractNumId w:val="24"/>
  </w:num>
  <w:num w:numId="10">
    <w:abstractNumId w:val="12"/>
  </w:num>
  <w:num w:numId="11">
    <w:abstractNumId w:val="16"/>
  </w:num>
  <w:num w:numId="12">
    <w:abstractNumId w:val="8"/>
  </w:num>
  <w:num w:numId="13">
    <w:abstractNumId w:val="3"/>
  </w:num>
  <w:num w:numId="14">
    <w:abstractNumId w:val="28"/>
  </w:num>
  <w:num w:numId="15">
    <w:abstractNumId w:val="35"/>
  </w:num>
  <w:num w:numId="16">
    <w:abstractNumId w:val="30"/>
  </w:num>
  <w:num w:numId="17">
    <w:abstractNumId w:val="33"/>
  </w:num>
  <w:num w:numId="18">
    <w:abstractNumId w:val="5"/>
  </w:num>
  <w:num w:numId="19">
    <w:abstractNumId w:val="14"/>
  </w:num>
  <w:num w:numId="20">
    <w:abstractNumId w:val="36"/>
  </w:num>
  <w:num w:numId="21">
    <w:abstractNumId w:val="19"/>
  </w:num>
  <w:num w:numId="22">
    <w:abstractNumId w:val="10"/>
  </w:num>
  <w:num w:numId="23">
    <w:abstractNumId w:val="25"/>
  </w:num>
  <w:num w:numId="24">
    <w:abstractNumId w:val="17"/>
  </w:num>
  <w:num w:numId="25">
    <w:abstractNumId w:val="18"/>
  </w:num>
  <w:num w:numId="26">
    <w:abstractNumId w:val="0"/>
  </w:num>
  <w:num w:numId="27">
    <w:abstractNumId w:val="21"/>
  </w:num>
  <w:num w:numId="28">
    <w:abstractNumId w:val="6"/>
  </w:num>
  <w:num w:numId="29">
    <w:abstractNumId w:val="15"/>
  </w:num>
  <w:num w:numId="30">
    <w:abstractNumId w:val="11"/>
  </w:num>
  <w:num w:numId="31">
    <w:abstractNumId w:val="31"/>
  </w:num>
  <w:num w:numId="32">
    <w:abstractNumId w:val="34"/>
  </w:num>
  <w:num w:numId="33">
    <w:abstractNumId w:val="13"/>
  </w:num>
  <w:num w:numId="34">
    <w:abstractNumId w:val="20"/>
  </w:num>
  <w:num w:numId="35">
    <w:abstractNumId w:val="4"/>
  </w:num>
  <w:num w:numId="36">
    <w:abstractNumId w:val="29"/>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7F1"/>
    <w:rsid w:val="00023FE8"/>
    <w:rsid w:val="000967A2"/>
    <w:rsid w:val="00114EC2"/>
    <w:rsid w:val="001165D5"/>
    <w:rsid w:val="001A12A4"/>
    <w:rsid w:val="00217718"/>
    <w:rsid w:val="002300E8"/>
    <w:rsid w:val="00237897"/>
    <w:rsid w:val="0025064F"/>
    <w:rsid w:val="00284410"/>
    <w:rsid w:val="002A60AD"/>
    <w:rsid w:val="003256DD"/>
    <w:rsid w:val="00336E1A"/>
    <w:rsid w:val="0035546A"/>
    <w:rsid w:val="00366BBE"/>
    <w:rsid w:val="00383C44"/>
    <w:rsid w:val="003F0ADB"/>
    <w:rsid w:val="00486D0A"/>
    <w:rsid w:val="004C7C89"/>
    <w:rsid w:val="005678B8"/>
    <w:rsid w:val="005779CE"/>
    <w:rsid w:val="005A6277"/>
    <w:rsid w:val="007620D4"/>
    <w:rsid w:val="007F602C"/>
    <w:rsid w:val="0080212D"/>
    <w:rsid w:val="008074A9"/>
    <w:rsid w:val="00846E94"/>
    <w:rsid w:val="0088564F"/>
    <w:rsid w:val="00891282"/>
    <w:rsid w:val="008921AC"/>
    <w:rsid w:val="008E5D36"/>
    <w:rsid w:val="00942CEC"/>
    <w:rsid w:val="00A22BCA"/>
    <w:rsid w:val="00A22F6D"/>
    <w:rsid w:val="00A34529"/>
    <w:rsid w:val="00A9209E"/>
    <w:rsid w:val="00AA3CD4"/>
    <w:rsid w:val="00AC5D8E"/>
    <w:rsid w:val="00AE0F24"/>
    <w:rsid w:val="00AF5D47"/>
    <w:rsid w:val="00B42D42"/>
    <w:rsid w:val="00B44144"/>
    <w:rsid w:val="00B837F1"/>
    <w:rsid w:val="00B852AE"/>
    <w:rsid w:val="00B9466C"/>
    <w:rsid w:val="00BB1A16"/>
    <w:rsid w:val="00BB4D01"/>
    <w:rsid w:val="00BD4497"/>
    <w:rsid w:val="00BE79F9"/>
    <w:rsid w:val="00C159BB"/>
    <w:rsid w:val="00C45B42"/>
    <w:rsid w:val="00C860D3"/>
    <w:rsid w:val="00CC0BB7"/>
    <w:rsid w:val="00CC648E"/>
    <w:rsid w:val="00CE6161"/>
    <w:rsid w:val="00D54ED9"/>
    <w:rsid w:val="00D56C61"/>
    <w:rsid w:val="00D56EF0"/>
    <w:rsid w:val="00E06F8C"/>
    <w:rsid w:val="00E4634F"/>
    <w:rsid w:val="00F565A9"/>
    <w:rsid w:val="00F6659B"/>
    <w:rsid w:val="00F72C32"/>
    <w:rsid w:val="00F841A8"/>
    <w:rsid w:val="00F94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E8DE8"/>
  <w15:docId w15:val="{985695ED-7B95-42B4-9B59-8F01F0CF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320"/>
      <w:outlineLvl w:val="0"/>
    </w:pPr>
    <w:rPr>
      <w:rFonts w:ascii="Calibri" w:eastAsia="Calibri" w:hAnsi="Calibri" w:cs="Calibri"/>
      <w:color w:val="2E74B5"/>
      <w:sz w:val="32"/>
      <w:szCs w:val="32"/>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agwek">
    <w:name w:val="header"/>
    <w:basedOn w:val="Normalny"/>
    <w:link w:val="NagwekZnak"/>
    <w:uiPriority w:val="99"/>
    <w:unhideWhenUsed/>
    <w:rsid w:val="00F841A8"/>
    <w:pPr>
      <w:tabs>
        <w:tab w:val="center" w:pos="4536"/>
        <w:tab w:val="right" w:pos="9072"/>
      </w:tabs>
    </w:pPr>
  </w:style>
  <w:style w:type="character" w:customStyle="1" w:styleId="NagwekZnak">
    <w:name w:val="Nagłówek Znak"/>
    <w:basedOn w:val="Domylnaczcionkaakapitu"/>
    <w:link w:val="Nagwek"/>
    <w:uiPriority w:val="99"/>
    <w:rsid w:val="00F841A8"/>
  </w:style>
  <w:style w:type="paragraph" w:styleId="Stopka">
    <w:name w:val="footer"/>
    <w:basedOn w:val="Normalny"/>
    <w:link w:val="StopkaZnak"/>
    <w:uiPriority w:val="99"/>
    <w:unhideWhenUsed/>
    <w:rsid w:val="00F841A8"/>
    <w:pPr>
      <w:tabs>
        <w:tab w:val="center" w:pos="4536"/>
        <w:tab w:val="right" w:pos="9072"/>
      </w:tabs>
    </w:pPr>
  </w:style>
  <w:style w:type="character" w:customStyle="1" w:styleId="StopkaZnak">
    <w:name w:val="Stopka Znak"/>
    <w:basedOn w:val="Domylnaczcionkaakapitu"/>
    <w:link w:val="Stopka"/>
    <w:uiPriority w:val="99"/>
    <w:rsid w:val="00F841A8"/>
  </w:style>
  <w:style w:type="character" w:styleId="Hipercze">
    <w:name w:val="Hyperlink"/>
    <w:basedOn w:val="Domylnaczcionkaakapitu"/>
    <w:uiPriority w:val="99"/>
    <w:unhideWhenUsed/>
    <w:rsid w:val="00D56EF0"/>
    <w:rPr>
      <w:color w:val="0000FF" w:themeColor="hyperlink"/>
      <w:u w:val="single"/>
    </w:rPr>
  </w:style>
  <w:style w:type="character" w:styleId="UyteHipercze">
    <w:name w:val="FollowedHyperlink"/>
    <w:basedOn w:val="Domylnaczcionkaakapitu"/>
    <w:uiPriority w:val="99"/>
    <w:semiHidden/>
    <w:unhideWhenUsed/>
    <w:rsid w:val="00D56EF0"/>
    <w:rPr>
      <w:color w:val="800080" w:themeColor="followedHyperlink"/>
      <w:u w:val="single"/>
    </w:rPr>
  </w:style>
  <w:style w:type="paragraph" w:styleId="Akapitzlist">
    <w:name w:val="List Paragraph"/>
    <w:basedOn w:val="Normalny"/>
    <w:uiPriority w:val="34"/>
    <w:qFormat/>
    <w:rsid w:val="003256DD"/>
    <w:pPr>
      <w:ind w:left="720"/>
      <w:contextualSpacing/>
    </w:pPr>
  </w:style>
  <w:style w:type="character" w:styleId="Odwoaniedokomentarza">
    <w:name w:val="annotation reference"/>
    <w:basedOn w:val="Domylnaczcionkaakapitu"/>
    <w:uiPriority w:val="99"/>
    <w:semiHidden/>
    <w:unhideWhenUsed/>
    <w:rsid w:val="00023FE8"/>
    <w:rPr>
      <w:sz w:val="16"/>
      <w:szCs w:val="16"/>
    </w:rPr>
  </w:style>
  <w:style w:type="paragraph" w:styleId="Tekstkomentarza">
    <w:name w:val="annotation text"/>
    <w:basedOn w:val="Normalny"/>
    <w:link w:val="TekstkomentarzaZnak"/>
    <w:uiPriority w:val="99"/>
    <w:semiHidden/>
    <w:unhideWhenUsed/>
    <w:rsid w:val="00023FE8"/>
    <w:rPr>
      <w:sz w:val="20"/>
      <w:szCs w:val="20"/>
    </w:rPr>
  </w:style>
  <w:style w:type="character" w:customStyle="1" w:styleId="TekstkomentarzaZnak">
    <w:name w:val="Tekst komentarza Znak"/>
    <w:basedOn w:val="Domylnaczcionkaakapitu"/>
    <w:link w:val="Tekstkomentarza"/>
    <w:uiPriority w:val="99"/>
    <w:semiHidden/>
    <w:rsid w:val="00023FE8"/>
    <w:rPr>
      <w:sz w:val="20"/>
      <w:szCs w:val="20"/>
    </w:rPr>
  </w:style>
  <w:style w:type="paragraph" w:styleId="Tematkomentarza">
    <w:name w:val="annotation subject"/>
    <w:basedOn w:val="Tekstkomentarza"/>
    <w:next w:val="Tekstkomentarza"/>
    <w:link w:val="TematkomentarzaZnak"/>
    <w:uiPriority w:val="99"/>
    <w:semiHidden/>
    <w:unhideWhenUsed/>
    <w:rsid w:val="00023FE8"/>
    <w:rPr>
      <w:b/>
      <w:bCs/>
    </w:rPr>
  </w:style>
  <w:style w:type="character" w:customStyle="1" w:styleId="TematkomentarzaZnak">
    <w:name w:val="Temat komentarza Znak"/>
    <w:basedOn w:val="TekstkomentarzaZnak"/>
    <w:link w:val="Tematkomentarza"/>
    <w:uiPriority w:val="99"/>
    <w:semiHidden/>
    <w:rsid w:val="00023FE8"/>
    <w:rPr>
      <w:b/>
      <w:bCs/>
      <w:sz w:val="20"/>
      <w:szCs w:val="20"/>
    </w:rPr>
  </w:style>
  <w:style w:type="paragraph" w:styleId="Tekstdymka">
    <w:name w:val="Balloon Text"/>
    <w:basedOn w:val="Normalny"/>
    <w:link w:val="TekstdymkaZnak"/>
    <w:uiPriority w:val="99"/>
    <w:semiHidden/>
    <w:unhideWhenUsed/>
    <w:rsid w:val="00023FE8"/>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3FE8"/>
    <w:rPr>
      <w:rFonts w:ascii="Segoe UI" w:hAnsi="Segoe UI" w:cs="Segoe UI"/>
      <w:sz w:val="18"/>
      <w:szCs w:val="18"/>
    </w:rPr>
  </w:style>
  <w:style w:type="paragraph" w:styleId="Poprawka">
    <w:name w:val="Revision"/>
    <w:hidden/>
    <w:uiPriority w:val="99"/>
    <w:semiHidden/>
    <w:rsid w:val="003F0ADB"/>
  </w:style>
  <w:style w:type="paragraph" w:styleId="Tekstprzypisudolnego">
    <w:name w:val="footnote text"/>
    <w:basedOn w:val="Normalny"/>
    <w:link w:val="TekstprzypisudolnegoZnak"/>
    <w:uiPriority w:val="99"/>
    <w:semiHidden/>
    <w:unhideWhenUsed/>
    <w:rsid w:val="007620D4"/>
    <w:rPr>
      <w:sz w:val="20"/>
      <w:szCs w:val="20"/>
    </w:rPr>
  </w:style>
  <w:style w:type="character" w:customStyle="1" w:styleId="TekstprzypisudolnegoZnak">
    <w:name w:val="Tekst przypisu dolnego Znak"/>
    <w:basedOn w:val="Domylnaczcionkaakapitu"/>
    <w:link w:val="Tekstprzypisudolnego"/>
    <w:uiPriority w:val="99"/>
    <w:semiHidden/>
    <w:rsid w:val="007620D4"/>
    <w:rPr>
      <w:sz w:val="20"/>
      <w:szCs w:val="20"/>
    </w:rPr>
  </w:style>
  <w:style w:type="character" w:styleId="Odwoanieprzypisudolnego">
    <w:name w:val="footnote reference"/>
    <w:basedOn w:val="Domylnaczcionkaakapitu"/>
    <w:uiPriority w:val="99"/>
    <w:semiHidden/>
    <w:unhideWhenUsed/>
    <w:rsid w:val="007620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2E3CD-FC4D-4984-9A0D-1CFD95B70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1163</Words>
  <Characters>6984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dc:creator>
  <cp:lastModifiedBy>Iwona Półkośnik</cp:lastModifiedBy>
  <cp:revision>20</cp:revision>
  <cp:lastPrinted>2025-02-24T12:02:00Z</cp:lastPrinted>
  <dcterms:created xsi:type="dcterms:W3CDTF">2025-04-02T09:18:00Z</dcterms:created>
  <dcterms:modified xsi:type="dcterms:W3CDTF">2025-12-10T12:40:00Z</dcterms:modified>
</cp:coreProperties>
</file>